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40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2453"/>
        <w:gridCol w:w="3878"/>
      </w:tblGrid>
      <w:tr w:rsidR="00E922D1" w:rsidRPr="00E922D1" w14:paraId="6B8E83C3" w14:textId="77777777" w:rsidTr="00550FB0">
        <w:trPr>
          <w:trHeight w:val="1275"/>
        </w:trPr>
        <w:tc>
          <w:tcPr>
            <w:tcW w:w="3071" w:type="dxa"/>
            <w:vAlign w:val="bottom"/>
          </w:tcPr>
          <w:p w14:paraId="094A8418" w14:textId="77777777" w:rsidR="00C279B6" w:rsidRPr="00C279B6" w:rsidRDefault="007E6D48" w:rsidP="00C279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drawing>
                <wp:inline distT="0" distB="0" distL="0" distR="0" wp14:anchorId="4E0636B5" wp14:editId="641612E5">
                  <wp:extent cx="1295403" cy="707137"/>
                  <wp:effectExtent l="0" t="0" r="0" b="0"/>
                  <wp:docPr id="1" name="Bildobjekt 1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ala-kommuns-logotyp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70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</w:tcPr>
          <w:p w14:paraId="0ABA36E8" w14:textId="77777777" w:rsidR="00E922D1" w:rsidRPr="00741269" w:rsidRDefault="00E922D1" w:rsidP="00E922D1">
            <w:pPr>
              <w:pStyle w:val="Datumflt"/>
              <w:rPr>
                <w:color w:val="auto"/>
              </w:rPr>
            </w:pPr>
            <w:r w:rsidRPr="00741269">
              <w:rPr>
                <w:color w:val="auto"/>
              </w:rPr>
              <w:t xml:space="preserve">Datum: </w:t>
            </w:r>
          </w:p>
          <w:p w14:paraId="24D91FE0" w14:textId="767B5DFC" w:rsidR="00E922D1" w:rsidRPr="00E922D1" w:rsidRDefault="00E922D1" w:rsidP="00E922D1">
            <w:pPr>
              <w:spacing w:line="240" w:lineRule="auto"/>
              <w:rPr>
                <w:rFonts w:ascii="Barlow" w:hAnsi="Barlow"/>
                <w:b/>
                <w:color w:val="000000" w:themeColor="text1"/>
                <w:sz w:val="18"/>
                <w:szCs w:val="18"/>
              </w:rPr>
            </w:pPr>
            <w:r w:rsidRPr="00E922D1">
              <w:rPr>
                <w:rFonts w:ascii="Barlow" w:hAnsi="Barlow"/>
                <w:sz w:val="20"/>
              </w:rPr>
              <w:fldChar w:fldCharType="begin"/>
            </w:r>
            <w:r w:rsidRPr="00333660">
              <w:rPr>
                <w:rFonts w:ascii="Barlow" w:hAnsi="Barlow"/>
                <w:sz w:val="20"/>
              </w:rPr>
              <w:instrText xml:space="preserve"> TIME \@ "yyyy-MM-dd" </w:instrText>
            </w:r>
            <w:r w:rsidRPr="00E922D1">
              <w:rPr>
                <w:rFonts w:ascii="Barlow" w:hAnsi="Barlow"/>
                <w:sz w:val="20"/>
              </w:rPr>
              <w:fldChar w:fldCharType="separate"/>
            </w:r>
            <w:r w:rsidR="0032657E">
              <w:rPr>
                <w:rFonts w:ascii="Barlow" w:hAnsi="Barlow"/>
                <w:noProof/>
                <w:sz w:val="20"/>
              </w:rPr>
              <w:t>2024-05-27</w:t>
            </w:r>
            <w:r w:rsidRPr="00E922D1">
              <w:rPr>
                <w:rFonts w:ascii="Barlow" w:hAnsi="Barlow"/>
                <w:sz w:val="18"/>
              </w:rPr>
              <w:fldChar w:fldCharType="end"/>
            </w:r>
          </w:p>
        </w:tc>
        <w:tc>
          <w:tcPr>
            <w:tcW w:w="3878" w:type="dxa"/>
          </w:tcPr>
          <w:p w14:paraId="38A893B1" w14:textId="77777777" w:rsidR="00EA45E2" w:rsidRPr="00551E7A" w:rsidRDefault="00EA45E2" w:rsidP="00EA45E2">
            <w:pPr>
              <w:rPr>
                <w:rFonts w:ascii="Barlow Semi Condensed" w:hAnsi="Barlow Semi Condensed"/>
                <w:sz w:val="20"/>
                <w:szCs w:val="28"/>
              </w:rPr>
            </w:pPr>
            <w:r w:rsidRPr="00551E7A">
              <w:rPr>
                <w:rFonts w:ascii="Barlow Semi Condensed" w:hAnsi="Barlow Semi Condensed"/>
                <w:sz w:val="20"/>
                <w:szCs w:val="28"/>
              </w:rPr>
              <w:t>Förvaltning</w:t>
            </w:r>
          </w:p>
          <w:p w14:paraId="3636B36F" w14:textId="71DEC07E" w:rsidR="00C0030F" w:rsidRPr="00EA45E2" w:rsidRDefault="003B1302" w:rsidP="00EA45E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Bildningsförvaltningen</w:t>
            </w:r>
          </w:p>
        </w:tc>
      </w:tr>
    </w:tbl>
    <w:p w14:paraId="2018DA21" w14:textId="77777777" w:rsidR="00E922D1" w:rsidRDefault="00E922D1"/>
    <w:p w14:paraId="7474DCC8" w14:textId="31C798C7" w:rsidR="00FC09A0" w:rsidRDefault="003B1302" w:rsidP="001244F4">
      <w:pPr>
        <w:pStyle w:val="Rubrik1"/>
      </w:pPr>
      <w:r>
        <w:t>Ansökan om utökad tid i förskola eller fritidshem</w:t>
      </w:r>
    </w:p>
    <w:p w14:paraId="0C896B3B" w14:textId="0EC94846" w:rsidR="003B1302" w:rsidRPr="003B1302" w:rsidRDefault="003B1302" w:rsidP="003B1302">
      <w:pPr>
        <w:rPr>
          <w:sz w:val="22"/>
          <w:szCs w:val="18"/>
        </w:rPr>
      </w:pPr>
      <w:r w:rsidRPr="003B1302">
        <w:rPr>
          <w:sz w:val="22"/>
          <w:szCs w:val="18"/>
        </w:rPr>
        <w:t>Ansökan kan göras av vårdnadshavare vars barn, under en tidsbegränsad period, har behov av utökad tid i förskolan</w:t>
      </w:r>
      <w:r w:rsidR="0032657E">
        <w:rPr>
          <w:sz w:val="22"/>
          <w:szCs w:val="18"/>
        </w:rPr>
        <w:t>/skolan</w:t>
      </w:r>
      <w:r w:rsidRPr="003B1302">
        <w:rPr>
          <w:sz w:val="22"/>
          <w:szCs w:val="18"/>
        </w:rPr>
        <w:t>. Ansökan behandlas och beslutas av rektor på förskolan</w:t>
      </w:r>
      <w:r w:rsidR="0032657E">
        <w:rPr>
          <w:sz w:val="22"/>
          <w:szCs w:val="18"/>
        </w:rPr>
        <w:t>/skolan</w:t>
      </w:r>
      <w:r w:rsidRPr="003B1302">
        <w:rPr>
          <w:sz w:val="22"/>
          <w:szCs w:val="18"/>
        </w:rPr>
        <w:t>.</w:t>
      </w:r>
    </w:p>
    <w:p w14:paraId="4246D8B8" w14:textId="422D0141" w:rsidR="00FC09A0" w:rsidRPr="003B1302" w:rsidRDefault="003B1302" w:rsidP="003B1302">
      <w:pPr>
        <w:rPr>
          <w:sz w:val="22"/>
          <w:szCs w:val="18"/>
        </w:rPr>
      </w:pPr>
      <w:r w:rsidRPr="003B1302">
        <w:rPr>
          <w:sz w:val="22"/>
          <w:szCs w:val="18"/>
        </w:rPr>
        <w:t>Den utökade tiden är avgiftsbelagd och avgift betalas enligt gällande taxa för barnomsorg.</w:t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119"/>
      </w:tblGrid>
      <w:tr w:rsidR="003B1302" w14:paraId="51B066C0" w14:textId="77777777" w:rsidTr="003B1302">
        <w:trPr>
          <w:trHeight w:val="503"/>
        </w:trPr>
        <w:tc>
          <w:tcPr>
            <w:tcW w:w="5387" w:type="dxa"/>
          </w:tcPr>
          <w:p w14:paraId="0862FB6A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>Barnets för- och efternamn</w:t>
            </w:r>
          </w:p>
          <w:p w14:paraId="5853C5CE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1E89">
              <w:rPr>
                <w:sz w:val="20"/>
                <w:szCs w:val="20"/>
              </w:rPr>
              <w:instrText xml:space="preserve"> FORMTEXT </w:instrText>
            </w:r>
            <w:r w:rsidRPr="00651E89">
              <w:rPr>
                <w:sz w:val="20"/>
                <w:szCs w:val="20"/>
              </w:rPr>
            </w:r>
            <w:r w:rsidRPr="00651E89">
              <w:rPr>
                <w:sz w:val="20"/>
                <w:szCs w:val="20"/>
              </w:rPr>
              <w:fldChar w:fldCharType="separate"/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20D867CC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>Barnets personnummer</w:t>
            </w:r>
          </w:p>
          <w:p w14:paraId="2912CF88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1E89">
              <w:rPr>
                <w:sz w:val="20"/>
                <w:szCs w:val="20"/>
              </w:rPr>
              <w:instrText xml:space="preserve"> FORMTEXT </w:instrText>
            </w:r>
            <w:r w:rsidRPr="00651E89">
              <w:rPr>
                <w:sz w:val="20"/>
                <w:szCs w:val="20"/>
              </w:rPr>
            </w:r>
            <w:r w:rsidRPr="00651E89">
              <w:rPr>
                <w:sz w:val="20"/>
                <w:szCs w:val="20"/>
              </w:rPr>
              <w:fldChar w:fldCharType="separate"/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fldChar w:fldCharType="end"/>
            </w:r>
          </w:p>
        </w:tc>
      </w:tr>
      <w:tr w:rsidR="003B1302" w14:paraId="0648681B" w14:textId="77777777" w:rsidTr="003B1302">
        <w:trPr>
          <w:trHeight w:val="659"/>
        </w:trPr>
        <w:tc>
          <w:tcPr>
            <w:tcW w:w="8506" w:type="dxa"/>
            <w:gridSpan w:val="2"/>
          </w:tcPr>
          <w:p w14:paraId="7762C57D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>Barnets folkbokföringsadress</w:t>
            </w:r>
          </w:p>
          <w:p w14:paraId="4CDE46A1" w14:textId="33497FEA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51E89">
              <w:rPr>
                <w:sz w:val="20"/>
                <w:szCs w:val="20"/>
              </w:rPr>
              <w:instrText xml:space="preserve"> FORMTEXT </w:instrText>
            </w:r>
            <w:r w:rsidRPr="00651E89">
              <w:rPr>
                <w:sz w:val="20"/>
                <w:szCs w:val="20"/>
              </w:rPr>
            </w:r>
            <w:r w:rsidRPr="00651E89">
              <w:rPr>
                <w:sz w:val="20"/>
                <w:szCs w:val="20"/>
              </w:rPr>
              <w:fldChar w:fldCharType="separate"/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fldChar w:fldCharType="end"/>
            </w:r>
          </w:p>
        </w:tc>
      </w:tr>
      <w:tr w:rsidR="003B1302" w14:paraId="6A6FF4A1" w14:textId="77777777" w:rsidTr="003B1302">
        <w:trPr>
          <w:trHeight w:val="740"/>
        </w:trPr>
        <w:tc>
          <w:tcPr>
            <w:tcW w:w="8506" w:type="dxa"/>
            <w:gridSpan w:val="2"/>
          </w:tcPr>
          <w:p w14:paraId="22CE9094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 xml:space="preserve">Barnets </w:t>
            </w:r>
            <w:r>
              <w:rPr>
                <w:sz w:val="20"/>
                <w:szCs w:val="20"/>
              </w:rPr>
              <w:t>förskole</w:t>
            </w:r>
            <w:r w:rsidRPr="00651E89">
              <w:rPr>
                <w:sz w:val="20"/>
                <w:szCs w:val="20"/>
              </w:rPr>
              <w:t xml:space="preserve">placering </w:t>
            </w:r>
          </w:p>
          <w:p w14:paraId="698D3D27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51E89">
              <w:rPr>
                <w:sz w:val="20"/>
                <w:szCs w:val="20"/>
              </w:rPr>
              <w:instrText xml:space="preserve"> FORMTEXT </w:instrText>
            </w:r>
            <w:r w:rsidRPr="00651E89">
              <w:rPr>
                <w:sz w:val="20"/>
                <w:szCs w:val="20"/>
              </w:rPr>
            </w:r>
            <w:r w:rsidRPr="00651E89">
              <w:rPr>
                <w:sz w:val="20"/>
                <w:szCs w:val="20"/>
              </w:rPr>
              <w:fldChar w:fldCharType="separate"/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fldChar w:fldCharType="end"/>
            </w:r>
          </w:p>
        </w:tc>
      </w:tr>
      <w:tr w:rsidR="003B1302" w14:paraId="21B88FDC" w14:textId="77777777" w:rsidTr="003B13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31"/>
        </w:trPr>
        <w:tc>
          <w:tcPr>
            <w:tcW w:w="5387" w:type="dxa"/>
          </w:tcPr>
          <w:p w14:paraId="6408C12B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>Vårdnadshavares för- och efternamn</w:t>
            </w:r>
          </w:p>
          <w:p w14:paraId="3EE7720D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51E89">
              <w:rPr>
                <w:sz w:val="20"/>
                <w:szCs w:val="20"/>
              </w:rPr>
              <w:instrText xml:space="preserve"> FORMTEXT </w:instrText>
            </w:r>
            <w:r w:rsidRPr="00651E89">
              <w:rPr>
                <w:sz w:val="20"/>
                <w:szCs w:val="20"/>
              </w:rPr>
            </w:r>
            <w:r w:rsidRPr="00651E89">
              <w:rPr>
                <w:sz w:val="20"/>
                <w:szCs w:val="20"/>
              </w:rPr>
              <w:fldChar w:fldCharType="separate"/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500F37FC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>Vårdnadshavares personnummer</w:t>
            </w:r>
          </w:p>
          <w:p w14:paraId="72E3A186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51E89">
              <w:rPr>
                <w:sz w:val="20"/>
                <w:szCs w:val="20"/>
              </w:rPr>
              <w:instrText xml:space="preserve"> FORMTEXT </w:instrText>
            </w:r>
            <w:r w:rsidRPr="00651E89">
              <w:rPr>
                <w:sz w:val="20"/>
                <w:szCs w:val="20"/>
              </w:rPr>
            </w:r>
            <w:r w:rsidRPr="00651E89">
              <w:rPr>
                <w:sz w:val="20"/>
                <w:szCs w:val="20"/>
              </w:rPr>
              <w:fldChar w:fldCharType="separate"/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fldChar w:fldCharType="end"/>
            </w:r>
            <w:r w:rsidRPr="00651E89">
              <w:rPr>
                <w:sz w:val="20"/>
                <w:szCs w:val="20"/>
              </w:rPr>
              <w:t xml:space="preserve">  </w:t>
            </w:r>
          </w:p>
        </w:tc>
      </w:tr>
      <w:tr w:rsidR="003B1302" w14:paraId="072FECC3" w14:textId="77777777" w:rsidTr="003B13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3C044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>Vårdnadshavares för- och efternamn</w:t>
            </w:r>
          </w:p>
          <w:p w14:paraId="33A3C646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51E89">
              <w:rPr>
                <w:sz w:val="20"/>
                <w:szCs w:val="20"/>
              </w:rPr>
              <w:instrText xml:space="preserve"> FORMTEXT </w:instrText>
            </w:r>
            <w:r w:rsidRPr="00651E89">
              <w:rPr>
                <w:sz w:val="20"/>
                <w:szCs w:val="20"/>
              </w:rPr>
            </w:r>
            <w:r w:rsidRPr="00651E89">
              <w:rPr>
                <w:sz w:val="20"/>
                <w:szCs w:val="20"/>
              </w:rPr>
              <w:fldChar w:fldCharType="separate"/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2F8A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>Vårdnadshavares personnummer</w:t>
            </w:r>
          </w:p>
          <w:p w14:paraId="14FE9F3F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51E89">
              <w:rPr>
                <w:sz w:val="20"/>
                <w:szCs w:val="20"/>
              </w:rPr>
              <w:instrText xml:space="preserve"> FORMTEXT </w:instrText>
            </w:r>
            <w:r w:rsidRPr="00651E89">
              <w:rPr>
                <w:sz w:val="20"/>
                <w:szCs w:val="20"/>
              </w:rPr>
            </w:r>
            <w:r w:rsidRPr="00651E89">
              <w:rPr>
                <w:sz w:val="20"/>
                <w:szCs w:val="20"/>
              </w:rPr>
              <w:fldChar w:fldCharType="separate"/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t> </w:t>
            </w:r>
            <w:r w:rsidRPr="00651E89">
              <w:rPr>
                <w:sz w:val="20"/>
                <w:szCs w:val="20"/>
              </w:rPr>
              <w:fldChar w:fldCharType="end"/>
            </w:r>
            <w:r w:rsidRPr="00651E89">
              <w:rPr>
                <w:sz w:val="20"/>
                <w:szCs w:val="20"/>
              </w:rPr>
              <w:t xml:space="preserve">  </w:t>
            </w:r>
          </w:p>
        </w:tc>
      </w:tr>
    </w:tbl>
    <w:p w14:paraId="744F72F1" w14:textId="77777777" w:rsidR="003B1302" w:rsidRPr="00651E89" w:rsidRDefault="003B1302" w:rsidP="003B1302">
      <w:pPr>
        <w:pStyle w:val="Underrubrik1"/>
        <w:rPr>
          <w:sz w:val="20"/>
          <w:szCs w:val="20"/>
        </w:rPr>
      </w:pPr>
      <w:r>
        <w:rPr>
          <w:sz w:val="20"/>
          <w:szCs w:val="20"/>
        </w:rPr>
        <w:t>Utökad tid</w:t>
      </w:r>
      <w:r w:rsidRPr="00651E89">
        <w:rPr>
          <w:sz w:val="20"/>
          <w:szCs w:val="20"/>
        </w:rPr>
        <w:t xml:space="preserve"> önskas</w:t>
      </w: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788"/>
      </w:tblGrid>
      <w:tr w:rsidR="003B1302" w14:paraId="02FAAFCB" w14:textId="77777777" w:rsidTr="003B1302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420" w14:textId="77777777" w:rsidR="003B1302" w:rsidRPr="00651E89" w:rsidRDefault="003B1302" w:rsidP="00C11525">
            <w:pPr>
              <w:rPr>
                <w:sz w:val="20"/>
                <w:szCs w:val="20"/>
              </w:rPr>
            </w:pPr>
            <w:r w:rsidRPr="00651E89">
              <w:rPr>
                <w:sz w:val="20"/>
                <w:szCs w:val="20"/>
              </w:rPr>
              <w:t xml:space="preserve">Från och med  </w:t>
            </w:r>
          </w:p>
          <w:p w14:paraId="4AE8AABE" w14:textId="77777777" w:rsidR="003B1302" w:rsidRDefault="003B1302" w:rsidP="00C11525">
            <w:pPr>
              <w:rPr>
                <w:rFonts w:ascii="Arial" w:hAnsi="Arial"/>
              </w:rPr>
            </w:pPr>
            <w:r w:rsidRPr="00651E89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E89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651E89">
              <w:rPr>
                <w:rFonts w:ascii="Arial" w:hAnsi="Arial"/>
                <w:sz w:val="18"/>
                <w:szCs w:val="20"/>
              </w:rPr>
            </w:r>
            <w:r w:rsidRPr="00651E89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651E8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651E8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651E8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651E8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651E8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651E89">
              <w:rPr>
                <w:rFonts w:ascii="Arial" w:hAnsi="Arial"/>
                <w:sz w:val="18"/>
                <w:szCs w:val="20"/>
              </w:rPr>
              <w:fldChar w:fldCharType="end"/>
            </w:r>
            <w:r w:rsidRPr="00651E89">
              <w:rPr>
                <w:rFonts w:ascii="Arial" w:hAnsi="Arial"/>
                <w:sz w:val="18"/>
                <w:szCs w:val="20"/>
              </w:rPr>
              <w:t xml:space="preserve">                         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14:paraId="5AEB20ED" w14:textId="77777777" w:rsidR="003B1302" w:rsidRPr="00315134" w:rsidRDefault="003B1302" w:rsidP="00C11525">
            <w:pPr>
              <w:rPr>
                <w:rFonts w:ascii="Arial" w:hAnsi="Arial"/>
                <w:sz w:val="16"/>
              </w:rPr>
            </w:pPr>
          </w:p>
          <w:p w14:paraId="095AFF24" w14:textId="77777777" w:rsidR="003B1302" w:rsidRDefault="003B1302" w:rsidP="00C11525">
            <w:pPr>
              <w:rPr>
                <w:rFonts w:ascii="Arial" w:hAnsi="Arial"/>
              </w:rPr>
            </w:pPr>
          </w:p>
        </w:tc>
      </w:tr>
    </w:tbl>
    <w:p w14:paraId="6636BC8F" w14:textId="77777777" w:rsidR="003B1302" w:rsidRPr="007234E7" w:rsidRDefault="003B1302" w:rsidP="003B1302">
      <w:pPr>
        <w:rPr>
          <w:sz w:val="24"/>
        </w:rPr>
      </w:pP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</w:tblGrid>
      <w:tr w:rsidR="003B1302" w:rsidRPr="007234E7" w14:paraId="2175D3AA" w14:textId="77777777" w:rsidTr="003B1302">
        <w:trPr>
          <w:cantSplit/>
          <w:trHeight w:val="2428"/>
        </w:trPr>
        <w:tc>
          <w:tcPr>
            <w:tcW w:w="8506" w:type="dxa"/>
          </w:tcPr>
          <w:p w14:paraId="5CECB488" w14:textId="77777777" w:rsidR="003B1302" w:rsidRPr="00AD33FC" w:rsidRDefault="003B1302" w:rsidP="00C11525">
            <w:pPr>
              <w:rPr>
                <w:sz w:val="20"/>
                <w:szCs w:val="20"/>
              </w:rPr>
            </w:pPr>
            <w:r w:rsidRPr="00AD33FC">
              <w:rPr>
                <w:sz w:val="20"/>
                <w:szCs w:val="20"/>
              </w:rPr>
              <w:t>Orsak till ansökan</w:t>
            </w:r>
          </w:p>
          <w:p w14:paraId="7FD6BC8A" w14:textId="77777777" w:rsidR="003B1302" w:rsidRPr="007234E7" w:rsidRDefault="003B1302" w:rsidP="00C11525">
            <w:pPr>
              <w:rPr>
                <w:sz w:val="24"/>
              </w:rPr>
            </w:pPr>
            <w:r w:rsidRPr="007234E7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34E7">
              <w:rPr>
                <w:sz w:val="24"/>
              </w:rPr>
              <w:instrText xml:space="preserve"> FORMTEXT </w:instrText>
            </w:r>
            <w:r w:rsidRPr="007234E7">
              <w:rPr>
                <w:sz w:val="24"/>
              </w:rPr>
            </w:r>
            <w:r w:rsidRPr="007234E7">
              <w:rPr>
                <w:sz w:val="24"/>
              </w:rPr>
              <w:fldChar w:fldCharType="separate"/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fldChar w:fldCharType="end"/>
            </w:r>
          </w:p>
          <w:p w14:paraId="6C0BF2FD" w14:textId="77777777" w:rsidR="003B1302" w:rsidRPr="0081298D" w:rsidRDefault="003B1302" w:rsidP="00C11525">
            <w:pPr>
              <w:tabs>
                <w:tab w:val="left" w:pos="3420"/>
              </w:tabs>
              <w:rPr>
                <w:sz w:val="24"/>
              </w:rPr>
            </w:pPr>
          </w:p>
        </w:tc>
      </w:tr>
    </w:tbl>
    <w:p w14:paraId="4045EF0F" w14:textId="77777777" w:rsidR="003B1302" w:rsidRPr="00446DE7" w:rsidRDefault="003B1302" w:rsidP="003B1302">
      <w:pPr>
        <w:pStyle w:val="Underrubrik1"/>
        <w:ind w:left="-1134" w:firstLine="1134"/>
      </w:pPr>
      <w:r w:rsidRPr="00AD33FC">
        <w:rPr>
          <w:sz w:val="20"/>
          <w:szCs w:val="20"/>
        </w:rPr>
        <w:t>Datum</w:t>
      </w:r>
      <w:r w:rsidRPr="005D76DF">
        <w:rPr>
          <w:rFonts w:ascii="Arial" w:hAnsi="Arial"/>
        </w:rPr>
        <w:tab/>
      </w:r>
      <w:r w:rsidRPr="00446DE7">
        <w:tab/>
      </w:r>
      <w:r w:rsidRPr="00446DE7">
        <w:tab/>
        <w:t xml:space="preserve">   </w:t>
      </w: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</w:tblGrid>
      <w:tr w:rsidR="003B1302" w:rsidRPr="007234E7" w14:paraId="7F85695C" w14:textId="77777777" w:rsidTr="003B1302">
        <w:trPr>
          <w:cantSplit/>
          <w:trHeight w:hRule="exact" w:val="500"/>
        </w:trPr>
        <w:tc>
          <w:tcPr>
            <w:tcW w:w="2977" w:type="dxa"/>
          </w:tcPr>
          <w:p w14:paraId="55F0E52B" w14:textId="77777777" w:rsidR="003B1302" w:rsidRPr="007234E7" w:rsidRDefault="003B1302" w:rsidP="00C11525">
            <w:pPr>
              <w:rPr>
                <w:sz w:val="24"/>
              </w:rPr>
            </w:pPr>
          </w:p>
          <w:p w14:paraId="159490D8" w14:textId="77777777" w:rsidR="003B1302" w:rsidRPr="007234E7" w:rsidRDefault="003B1302" w:rsidP="00C11525">
            <w:pPr>
              <w:rPr>
                <w:sz w:val="24"/>
              </w:rPr>
            </w:pPr>
            <w:r w:rsidRPr="007234E7"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34E7">
              <w:rPr>
                <w:sz w:val="24"/>
              </w:rPr>
              <w:instrText xml:space="preserve"> FORMTEXT </w:instrText>
            </w:r>
            <w:r w:rsidRPr="007234E7">
              <w:rPr>
                <w:sz w:val="24"/>
              </w:rPr>
            </w:r>
            <w:r w:rsidRPr="007234E7">
              <w:rPr>
                <w:sz w:val="24"/>
              </w:rPr>
              <w:fldChar w:fldCharType="separate"/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t> </w:t>
            </w:r>
            <w:r w:rsidRPr="007234E7">
              <w:rPr>
                <w:sz w:val="24"/>
              </w:rPr>
              <w:fldChar w:fldCharType="end"/>
            </w:r>
          </w:p>
        </w:tc>
      </w:tr>
    </w:tbl>
    <w:p w14:paraId="3C27E5C9" w14:textId="77777777" w:rsidR="003B1302" w:rsidRPr="00AD33FC" w:rsidRDefault="003B1302" w:rsidP="003B1302">
      <w:pPr>
        <w:rPr>
          <w:sz w:val="20"/>
          <w:szCs w:val="20"/>
        </w:rPr>
      </w:pP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</w:tblGrid>
      <w:tr w:rsidR="003B1302" w:rsidRPr="00AD33FC" w14:paraId="61491945" w14:textId="77777777" w:rsidTr="003B1302">
        <w:trPr>
          <w:trHeight w:val="626"/>
        </w:trPr>
        <w:tc>
          <w:tcPr>
            <w:tcW w:w="8506" w:type="dxa"/>
          </w:tcPr>
          <w:p w14:paraId="61A71121" w14:textId="77777777" w:rsidR="003B1302" w:rsidRPr="00AD33FC" w:rsidRDefault="003B1302" w:rsidP="00C11525">
            <w:pPr>
              <w:rPr>
                <w:sz w:val="20"/>
                <w:szCs w:val="20"/>
              </w:rPr>
            </w:pPr>
            <w:r w:rsidRPr="00AD33FC">
              <w:rPr>
                <w:sz w:val="20"/>
                <w:szCs w:val="20"/>
              </w:rPr>
              <w:t>Vårdnadshavares underskrift</w:t>
            </w:r>
          </w:p>
        </w:tc>
      </w:tr>
      <w:tr w:rsidR="003B1302" w:rsidRPr="00AD33FC" w14:paraId="59CF5F8A" w14:textId="77777777" w:rsidTr="003B1302">
        <w:trPr>
          <w:trHeight w:val="601"/>
        </w:trPr>
        <w:tc>
          <w:tcPr>
            <w:tcW w:w="8506" w:type="dxa"/>
          </w:tcPr>
          <w:p w14:paraId="4C5B56B0" w14:textId="77777777" w:rsidR="003B1302" w:rsidRPr="00AD33FC" w:rsidRDefault="003B1302" w:rsidP="00C11525">
            <w:pPr>
              <w:rPr>
                <w:sz w:val="20"/>
                <w:szCs w:val="20"/>
              </w:rPr>
            </w:pPr>
            <w:r w:rsidRPr="00AD33FC">
              <w:rPr>
                <w:sz w:val="20"/>
                <w:szCs w:val="20"/>
              </w:rPr>
              <w:t>Vårdnadshavares underskrift</w:t>
            </w:r>
          </w:p>
          <w:p w14:paraId="671989FB" w14:textId="77777777" w:rsidR="003B1302" w:rsidRPr="00AD33FC" w:rsidRDefault="003B1302" w:rsidP="00C11525">
            <w:pPr>
              <w:rPr>
                <w:sz w:val="20"/>
                <w:szCs w:val="20"/>
              </w:rPr>
            </w:pPr>
          </w:p>
        </w:tc>
      </w:tr>
    </w:tbl>
    <w:p w14:paraId="0391068E" w14:textId="13F394CC" w:rsidR="003B1302" w:rsidRDefault="003B1302" w:rsidP="003B1302">
      <w:pPr>
        <w:rPr>
          <w:rFonts w:ascii="Arial" w:hAnsi="Arial"/>
          <w:b/>
          <w:sz w:val="18"/>
          <w:szCs w:val="18"/>
        </w:rPr>
      </w:pPr>
      <w:r w:rsidRPr="005C113D">
        <w:rPr>
          <w:rFonts w:ascii="Arial" w:hAnsi="Arial"/>
          <w:b/>
          <w:sz w:val="18"/>
          <w:szCs w:val="18"/>
        </w:rPr>
        <w:t>Vid</w:t>
      </w:r>
      <w:r>
        <w:rPr>
          <w:rFonts w:ascii="Arial" w:hAnsi="Arial"/>
          <w:b/>
          <w:sz w:val="18"/>
          <w:szCs w:val="18"/>
        </w:rPr>
        <w:t xml:space="preserve"> </w:t>
      </w:r>
      <w:r w:rsidRPr="005C113D">
        <w:rPr>
          <w:rFonts w:ascii="Arial" w:hAnsi="Arial"/>
          <w:b/>
          <w:sz w:val="18"/>
          <w:szCs w:val="18"/>
        </w:rPr>
        <w:t>gemensam vårdnad skall båda vårdnadshavarna underteckna ansökan</w:t>
      </w:r>
    </w:p>
    <w:p w14:paraId="6DB52BC2" w14:textId="77777777" w:rsidR="003B1302" w:rsidRDefault="003B1302" w:rsidP="003B1302">
      <w:pPr>
        <w:pStyle w:val="Underrubrik1"/>
        <w:rPr>
          <w:sz w:val="24"/>
          <w:szCs w:val="24"/>
        </w:rPr>
      </w:pPr>
    </w:p>
    <w:p w14:paraId="5A5C97D4" w14:textId="77777777" w:rsidR="003B1302" w:rsidRPr="003F6BDA" w:rsidRDefault="003B1302" w:rsidP="003B1302">
      <w:pPr>
        <w:pStyle w:val="Sidfot"/>
      </w:pPr>
    </w:p>
    <w:p w14:paraId="09EB61D4" w14:textId="6511285B" w:rsidR="003B1302" w:rsidRPr="003F6BDA" w:rsidRDefault="003B1302" w:rsidP="003F6BDA">
      <w:pPr>
        <w:pStyle w:val="Underrubrik1"/>
        <w:ind w:hanging="993"/>
        <w:rPr>
          <w:rFonts w:asciiTheme="majorHAnsi" w:hAnsiTheme="majorHAnsi"/>
          <w:b w:val="0"/>
          <w:bCs w:val="0"/>
          <w:sz w:val="32"/>
          <w:szCs w:val="28"/>
        </w:rPr>
      </w:pPr>
      <w:r w:rsidRPr="003F6BDA">
        <w:rPr>
          <w:rFonts w:asciiTheme="majorHAnsi" w:hAnsiTheme="majorHAnsi"/>
          <w:b w:val="0"/>
          <w:bCs w:val="0"/>
          <w:sz w:val="32"/>
          <w:szCs w:val="28"/>
        </w:rPr>
        <w:lastRenderedPageBreak/>
        <w:t>BESLUTSDEL</w:t>
      </w:r>
      <w:r w:rsidR="003F6BDA" w:rsidRPr="003F6BDA">
        <w:rPr>
          <w:rFonts w:asciiTheme="majorHAnsi" w:hAnsiTheme="majorHAnsi"/>
          <w:b w:val="0"/>
          <w:bCs w:val="0"/>
          <w:sz w:val="32"/>
          <w:szCs w:val="28"/>
        </w:rPr>
        <w:t xml:space="preserve"> </w:t>
      </w:r>
      <w:r w:rsidR="003F6BDA">
        <w:rPr>
          <w:rFonts w:asciiTheme="majorHAnsi" w:hAnsiTheme="majorHAnsi"/>
          <w:b w:val="0"/>
          <w:bCs w:val="0"/>
          <w:sz w:val="32"/>
          <w:szCs w:val="28"/>
        </w:rPr>
        <w:t xml:space="preserve">- </w:t>
      </w:r>
      <w:r w:rsidR="003F6BDA">
        <w:rPr>
          <w:rFonts w:asciiTheme="majorHAnsi" w:hAnsiTheme="majorHAnsi"/>
          <w:b w:val="0"/>
          <w:bCs w:val="0"/>
          <w:sz w:val="32"/>
          <w:szCs w:val="34"/>
        </w:rPr>
        <w:t>n</w:t>
      </w:r>
      <w:r w:rsidRPr="003F6BDA">
        <w:rPr>
          <w:rFonts w:asciiTheme="majorHAnsi" w:hAnsiTheme="majorHAnsi"/>
          <w:b w:val="0"/>
          <w:bCs w:val="0"/>
          <w:sz w:val="32"/>
          <w:szCs w:val="34"/>
        </w:rPr>
        <w:t>edanstående fält fylls i av rektor</w:t>
      </w:r>
    </w:p>
    <w:p w14:paraId="2614C1DB" w14:textId="77777777" w:rsidR="003B1302" w:rsidRDefault="003B1302" w:rsidP="003B1302">
      <w:pPr>
        <w:pStyle w:val="Underrubrik2"/>
        <w:ind w:hanging="993"/>
      </w:pPr>
      <w:r w:rsidRPr="007234E7">
        <w:t>Ansökan beviljas</w:t>
      </w:r>
      <w:r>
        <w:t xml:space="preserve"> utifrån:</w:t>
      </w:r>
      <w:r>
        <w:tab/>
      </w:r>
    </w:p>
    <w:p w14:paraId="055DBF1C" w14:textId="77777777" w:rsidR="003B1302" w:rsidRPr="00F50F39" w:rsidRDefault="003B1302" w:rsidP="003B1302">
      <w:pPr>
        <w:pStyle w:val="brdtext-nyhetsbrev"/>
        <w:ind w:left="-993"/>
        <w:rPr>
          <w:color w:val="auto"/>
          <w:sz w:val="22"/>
          <w:szCs w:val="18"/>
        </w:rPr>
      </w:pPr>
      <w:r w:rsidRPr="00F50F39">
        <w:rPr>
          <w:color w:val="auto"/>
          <w:sz w:val="22"/>
          <w:szCs w:val="1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F50F39">
        <w:rPr>
          <w:color w:val="auto"/>
          <w:sz w:val="22"/>
          <w:szCs w:val="18"/>
        </w:rPr>
        <w:instrText xml:space="preserve"> FORMCHECKBOX </w:instrText>
      </w:r>
      <w:r w:rsidR="00000000">
        <w:rPr>
          <w:color w:val="auto"/>
          <w:sz w:val="22"/>
          <w:szCs w:val="18"/>
        </w:rPr>
      </w:r>
      <w:r w:rsidR="00000000">
        <w:rPr>
          <w:color w:val="auto"/>
          <w:sz w:val="22"/>
          <w:szCs w:val="18"/>
        </w:rPr>
        <w:fldChar w:fldCharType="separate"/>
      </w:r>
      <w:r w:rsidRPr="00F50F39">
        <w:rPr>
          <w:color w:val="auto"/>
          <w:sz w:val="22"/>
          <w:szCs w:val="18"/>
        </w:rPr>
        <w:fldChar w:fldCharType="end"/>
      </w:r>
      <w:r w:rsidRPr="00F50F39">
        <w:rPr>
          <w:color w:val="auto"/>
          <w:sz w:val="22"/>
          <w:szCs w:val="18"/>
        </w:rPr>
        <w:t xml:space="preserve"> Familjens behov enligt 8 kap. 5§ skollagen    </w:t>
      </w:r>
      <w:r w:rsidRPr="00F50F39">
        <w:rPr>
          <w:color w:val="auto"/>
          <w:sz w:val="22"/>
          <w:szCs w:val="18"/>
        </w:rPr>
        <w:tab/>
        <w:t xml:space="preserve">       </w:t>
      </w:r>
      <w:r w:rsidRPr="00F50F39">
        <w:rPr>
          <w:color w:val="auto"/>
          <w:sz w:val="22"/>
          <w:szCs w:val="18"/>
        </w:rPr>
        <w:tab/>
      </w:r>
      <w:r w:rsidRPr="00F50F39">
        <w:rPr>
          <w:color w:val="auto"/>
          <w:sz w:val="22"/>
          <w:szCs w:val="18"/>
        </w:rPr>
        <w:tab/>
      </w:r>
    </w:p>
    <w:p w14:paraId="58F6FE44" w14:textId="77777777" w:rsidR="003F6BDA" w:rsidRDefault="003B1302" w:rsidP="003B1302">
      <w:pPr>
        <w:pStyle w:val="brdtext-nyhetsbrev"/>
        <w:ind w:left="-993"/>
        <w:rPr>
          <w:color w:val="auto"/>
          <w:sz w:val="22"/>
          <w:szCs w:val="18"/>
        </w:rPr>
      </w:pPr>
      <w:r w:rsidRPr="00F50F39">
        <w:rPr>
          <w:color w:val="auto"/>
          <w:sz w:val="22"/>
          <w:szCs w:val="1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F50F39">
        <w:rPr>
          <w:color w:val="auto"/>
          <w:sz w:val="22"/>
          <w:szCs w:val="18"/>
        </w:rPr>
        <w:instrText xml:space="preserve"> FORMCHECKBOX </w:instrText>
      </w:r>
      <w:r w:rsidR="00000000">
        <w:rPr>
          <w:color w:val="auto"/>
          <w:sz w:val="22"/>
          <w:szCs w:val="18"/>
        </w:rPr>
      </w:r>
      <w:r w:rsidR="00000000">
        <w:rPr>
          <w:color w:val="auto"/>
          <w:sz w:val="22"/>
          <w:szCs w:val="18"/>
        </w:rPr>
        <w:fldChar w:fldCharType="separate"/>
      </w:r>
      <w:r w:rsidRPr="00F50F39">
        <w:rPr>
          <w:color w:val="auto"/>
          <w:sz w:val="22"/>
          <w:szCs w:val="18"/>
        </w:rPr>
        <w:fldChar w:fldCharType="end"/>
      </w:r>
      <w:r w:rsidRPr="00F50F39">
        <w:rPr>
          <w:color w:val="auto"/>
          <w:sz w:val="22"/>
          <w:szCs w:val="18"/>
        </w:rPr>
        <w:t xml:space="preserve"> </w:t>
      </w:r>
      <w:r>
        <w:rPr>
          <w:color w:val="auto"/>
          <w:sz w:val="22"/>
          <w:szCs w:val="18"/>
        </w:rPr>
        <w:t>Barnets</w:t>
      </w:r>
      <w:r w:rsidRPr="00F50F39">
        <w:rPr>
          <w:color w:val="auto"/>
          <w:sz w:val="22"/>
          <w:szCs w:val="18"/>
        </w:rPr>
        <w:t xml:space="preserve"> behov enligt 8 kap. 9§ skollagen  </w:t>
      </w:r>
    </w:p>
    <w:p w14:paraId="646CCBA7" w14:textId="3A888A39" w:rsidR="00574FAC" w:rsidRDefault="003F6BDA" w:rsidP="003F6BDA">
      <w:pPr>
        <w:pStyle w:val="brdtext-nyhetsbrev"/>
        <w:ind w:left="-993"/>
        <w:rPr>
          <w:color w:val="auto"/>
          <w:sz w:val="22"/>
          <w:szCs w:val="18"/>
        </w:rPr>
      </w:pPr>
      <w:r w:rsidRPr="00D74B71">
        <w:rPr>
          <w:color w:val="auto"/>
          <w:sz w:val="22"/>
          <w:szCs w:val="1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D74B71">
        <w:rPr>
          <w:color w:val="auto"/>
          <w:sz w:val="22"/>
          <w:szCs w:val="18"/>
        </w:rPr>
        <w:instrText xml:space="preserve"> FORMCHECKBOX </w:instrText>
      </w:r>
      <w:r w:rsidR="00000000">
        <w:rPr>
          <w:color w:val="auto"/>
          <w:sz w:val="22"/>
          <w:szCs w:val="18"/>
        </w:rPr>
      </w:r>
      <w:r w:rsidR="00000000">
        <w:rPr>
          <w:color w:val="auto"/>
          <w:sz w:val="22"/>
          <w:szCs w:val="18"/>
        </w:rPr>
        <w:fldChar w:fldCharType="separate"/>
      </w:r>
      <w:r w:rsidRPr="00D74B71">
        <w:rPr>
          <w:color w:val="auto"/>
          <w:sz w:val="22"/>
          <w:szCs w:val="18"/>
        </w:rPr>
        <w:fldChar w:fldCharType="end"/>
      </w:r>
      <w:r w:rsidRPr="00D74B71">
        <w:rPr>
          <w:color w:val="auto"/>
          <w:sz w:val="22"/>
          <w:szCs w:val="18"/>
        </w:rPr>
        <w:t xml:space="preserve"> </w:t>
      </w:r>
      <w:r>
        <w:rPr>
          <w:color w:val="auto"/>
          <w:sz w:val="22"/>
          <w:szCs w:val="18"/>
        </w:rPr>
        <w:t>Familjens behov enligt 14 kap. 5§</w:t>
      </w:r>
      <w:r w:rsidR="00574FAC">
        <w:rPr>
          <w:color w:val="auto"/>
          <w:sz w:val="22"/>
          <w:szCs w:val="18"/>
        </w:rPr>
        <w:t xml:space="preserve"> </w:t>
      </w:r>
      <w:r>
        <w:rPr>
          <w:color w:val="auto"/>
          <w:sz w:val="22"/>
          <w:szCs w:val="18"/>
        </w:rPr>
        <w:t>skollagen</w:t>
      </w:r>
    </w:p>
    <w:p w14:paraId="787952C3" w14:textId="119FF023" w:rsidR="003B1302" w:rsidRPr="00F50F39" w:rsidRDefault="00574FAC" w:rsidP="003F6BDA">
      <w:pPr>
        <w:pStyle w:val="brdtext-nyhetsbrev"/>
        <w:ind w:left="-993"/>
        <w:rPr>
          <w:color w:val="auto"/>
          <w:sz w:val="22"/>
          <w:szCs w:val="18"/>
        </w:rPr>
      </w:pPr>
      <w:r w:rsidRPr="00D74B71">
        <w:rPr>
          <w:color w:val="auto"/>
          <w:sz w:val="22"/>
          <w:szCs w:val="1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D74B71">
        <w:rPr>
          <w:color w:val="auto"/>
          <w:sz w:val="22"/>
          <w:szCs w:val="18"/>
        </w:rPr>
        <w:instrText xml:space="preserve"> FORMCHECKBOX </w:instrText>
      </w:r>
      <w:r w:rsidR="00000000">
        <w:rPr>
          <w:color w:val="auto"/>
          <w:sz w:val="22"/>
          <w:szCs w:val="18"/>
        </w:rPr>
      </w:r>
      <w:r w:rsidR="00000000">
        <w:rPr>
          <w:color w:val="auto"/>
          <w:sz w:val="22"/>
          <w:szCs w:val="18"/>
        </w:rPr>
        <w:fldChar w:fldCharType="separate"/>
      </w:r>
      <w:r w:rsidRPr="00D74B71">
        <w:rPr>
          <w:color w:val="auto"/>
          <w:sz w:val="22"/>
          <w:szCs w:val="18"/>
        </w:rPr>
        <w:fldChar w:fldCharType="end"/>
      </w:r>
      <w:r w:rsidRPr="00D74B71">
        <w:rPr>
          <w:color w:val="auto"/>
          <w:sz w:val="22"/>
          <w:szCs w:val="18"/>
        </w:rPr>
        <w:t xml:space="preserve"> </w:t>
      </w:r>
      <w:r>
        <w:rPr>
          <w:color w:val="auto"/>
          <w:sz w:val="22"/>
          <w:szCs w:val="18"/>
        </w:rPr>
        <w:t>Familjens behov enligt 14 kap. 6§ skollagen</w:t>
      </w:r>
      <w:r w:rsidR="003F6BDA" w:rsidRPr="00D74B71">
        <w:rPr>
          <w:color w:val="auto"/>
          <w:sz w:val="22"/>
          <w:szCs w:val="18"/>
        </w:rPr>
        <w:t xml:space="preserve">  </w:t>
      </w:r>
      <w:r w:rsidR="003B1302" w:rsidRPr="00F50F39">
        <w:rPr>
          <w:color w:val="auto"/>
          <w:sz w:val="22"/>
          <w:szCs w:val="18"/>
        </w:rPr>
        <w:t xml:space="preserve">   </w:t>
      </w:r>
    </w:p>
    <w:p w14:paraId="10ACFC87" w14:textId="77777777" w:rsidR="003B1302" w:rsidRPr="00D74B71" w:rsidRDefault="003B1302" w:rsidP="003B1302">
      <w:pPr>
        <w:pStyle w:val="brdtext-nyhetsbrev"/>
        <w:ind w:left="-993"/>
        <w:rPr>
          <w:color w:val="auto"/>
          <w:sz w:val="22"/>
          <w:szCs w:val="18"/>
        </w:rPr>
      </w:pPr>
      <w:r w:rsidRPr="00D74B71">
        <w:rPr>
          <w:color w:val="auto"/>
          <w:sz w:val="22"/>
          <w:szCs w:val="1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D74B71">
        <w:rPr>
          <w:color w:val="auto"/>
          <w:sz w:val="22"/>
          <w:szCs w:val="18"/>
        </w:rPr>
        <w:instrText xml:space="preserve"> FORMCHECKBOX </w:instrText>
      </w:r>
      <w:r w:rsidR="00000000">
        <w:rPr>
          <w:color w:val="auto"/>
          <w:sz w:val="22"/>
          <w:szCs w:val="18"/>
        </w:rPr>
      </w:r>
      <w:r w:rsidR="00000000">
        <w:rPr>
          <w:color w:val="auto"/>
          <w:sz w:val="22"/>
          <w:szCs w:val="18"/>
        </w:rPr>
        <w:fldChar w:fldCharType="separate"/>
      </w:r>
      <w:r w:rsidRPr="00D74B71">
        <w:rPr>
          <w:color w:val="auto"/>
          <w:sz w:val="22"/>
          <w:szCs w:val="18"/>
        </w:rPr>
        <w:fldChar w:fldCharType="end"/>
      </w:r>
      <w:r w:rsidRPr="00D74B71">
        <w:rPr>
          <w:color w:val="auto"/>
          <w:sz w:val="22"/>
          <w:szCs w:val="18"/>
        </w:rPr>
        <w:t xml:space="preserve"> Ansökan beviljas inte    </w:t>
      </w:r>
    </w:p>
    <w:p w14:paraId="57608216" w14:textId="77777777" w:rsidR="003B1302" w:rsidRDefault="003B1302" w:rsidP="003B1302"/>
    <w:tbl>
      <w:tblPr>
        <w:tblW w:w="9848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3B1302" w:rsidRPr="007234E7" w14:paraId="6FF8D08C" w14:textId="77777777" w:rsidTr="003F6BDA">
        <w:trPr>
          <w:cantSplit/>
          <w:trHeight w:val="1978"/>
        </w:trPr>
        <w:tc>
          <w:tcPr>
            <w:tcW w:w="9848" w:type="dxa"/>
          </w:tcPr>
          <w:p w14:paraId="2C6B64EE" w14:textId="77777777" w:rsidR="003B1302" w:rsidRPr="00AD33FC" w:rsidRDefault="003B1302" w:rsidP="00C11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Motivering till beslutet</w:t>
            </w:r>
          </w:p>
          <w:p w14:paraId="2F0BB742" w14:textId="77777777" w:rsidR="003B1302" w:rsidRPr="00A6263E" w:rsidRDefault="003B1302" w:rsidP="00C11525">
            <w:pPr>
              <w:rPr>
                <w:sz w:val="20"/>
                <w:szCs w:val="20"/>
              </w:rPr>
            </w:pPr>
            <w:r w:rsidRPr="00A6263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263E">
              <w:rPr>
                <w:sz w:val="20"/>
                <w:szCs w:val="20"/>
              </w:rPr>
              <w:instrText xml:space="preserve"> FORMTEXT </w:instrText>
            </w:r>
            <w:r w:rsidRPr="00A6263E">
              <w:rPr>
                <w:sz w:val="20"/>
                <w:szCs w:val="20"/>
              </w:rPr>
            </w:r>
            <w:r w:rsidRPr="00A6263E">
              <w:rPr>
                <w:sz w:val="20"/>
                <w:szCs w:val="20"/>
              </w:rPr>
              <w:fldChar w:fldCharType="separate"/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fldChar w:fldCharType="end"/>
            </w:r>
          </w:p>
          <w:p w14:paraId="6F822CAD" w14:textId="77777777" w:rsidR="003B1302" w:rsidRPr="00A6263E" w:rsidRDefault="003B1302" w:rsidP="00C11525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</w:tbl>
    <w:p w14:paraId="376573AF" w14:textId="77777777" w:rsidR="003B1302" w:rsidRPr="00F93414" w:rsidRDefault="003B1302" w:rsidP="003B1302">
      <w:pPr>
        <w:pStyle w:val="Underrubrik1"/>
        <w:ind w:hanging="1134"/>
        <w:rPr>
          <w:sz w:val="20"/>
          <w:szCs w:val="20"/>
        </w:rPr>
      </w:pPr>
    </w:p>
    <w:p w14:paraId="4A13DEE9" w14:textId="77777777" w:rsidR="003B1302" w:rsidRDefault="003B1302" w:rsidP="003B1302">
      <w:pPr>
        <w:pStyle w:val="Underrubrik1"/>
        <w:ind w:hanging="1134"/>
        <w:rPr>
          <w:sz w:val="20"/>
          <w:szCs w:val="20"/>
        </w:rPr>
      </w:pPr>
      <w:r>
        <w:rPr>
          <w:sz w:val="20"/>
          <w:szCs w:val="20"/>
        </w:rPr>
        <w:t>Utökad tid</w:t>
      </w:r>
      <w:r w:rsidRPr="00F93414">
        <w:rPr>
          <w:sz w:val="20"/>
          <w:szCs w:val="20"/>
        </w:rPr>
        <w:t xml:space="preserve"> beviljas </w:t>
      </w:r>
      <w:r>
        <w:rPr>
          <w:sz w:val="20"/>
          <w:szCs w:val="20"/>
        </w:rPr>
        <w:t>enligt följande</w:t>
      </w:r>
    </w:p>
    <w:tbl>
      <w:tblPr>
        <w:tblW w:w="9844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1968"/>
        <w:gridCol w:w="987"/>
        <w:gridCol w:w="982"/>
        <w:gridCol w:w="1968"/>
        <w:gridCol w:w="1971"/>
      </w:tblGrid>
      <w:tr w:rsidR="003B1302" w:rsidRPr="00765551" w14:paraId="175F9F40" w14:textId="77777777" w:rsidTr="00C11525">
        <w:trPr>
          <w:trHeight w:val="517"/>
        </w:trPr>
        <w:tc>
          <w:tcPr>
            <w:tcW w:w="4923" w:type="dxa"/>
            <w:gridSpan w:val="3"/>
          </w:tcPr>
          <w:p w14:paraId="775B5E6B" w14:textId="77777777" w:rsidR="003B1302" w:rsidRPr="00765551" w:rsidRDefault="003B1302" w:rsidP="00C11525">
            <w:pPr>
              <w:rPr>
                <w:rFonts w:ascii="Arial" w:hAnsi="Arial"/>
              </w:rPr>
            </w:pPr>
            <w:r w:rsidRPr="00335C23">
              <w:rPr>
                <w:sz w:val="20"/>
                <w:szCs w:val="20"/>
              </w:rPr>
              <w:t>Från och med</w:t>
            </w:r>
            <w:r w:rsidRPr="00765551">
              <w:rPr>
                <w:rFonts w:ascii="Arial" w:hAnsi="Arial"/>
              </w:rPr>
              <w:t xml:space="preserve">                         </w:t>
            </w:r>
          </w:p>
        </w:tc>
        <w:tc>
          <w:tcPr>
            <w:tcW w:w="4921" w:type="dxa"/>
            <w:gridSpan w:val="3"/>
          </w:tcPr>
          <w:p w14:paraId="07421D8B" w14:textId="77777777" w:rsidR="003B1302" w:rsidRDefault="003B1302" w:rsidP="00C11525">
            <w:pPr>
              <w:rPr>
                <w:rFonts w:ascii="Arial" w:hAnsi="Arial"/>
              </w:rPr>
            </w:pPr>
            <w:r w:rsidRPr="00335C23">
              <w:rPr>
                <w:sz w:val="20"/>
                <w:szCs w:val="20"/>
              </w:rPr>
              <w:t>Till och med</w:t>
            </w:r>
            <w:r w:rsidRPr="00765551">
              <w:rPr>
                <w:rFonts w:ascii="Arial" w:hAnsi="Arial"/>
                <w:color w:val="FF0000"/>
              </w:rPr>
              <w:t xml:space="preserve"> </w:t>
            </w:r>
            <w:r w:rsidRPr="00765551">
              <w:rPr>
                <w:rFonts w:ascii="Arial" w:hAnsi="Arial"/>
              </w:rPr>
              <w:t xml:space="preserve"> </w:t>
            </w:r>
          </w:p>
          <w:p w14:paraId="0E741BEA" w14:textId="77777777" w:rsidR="003B1302" w:rsidRPr="00765551" w:rsidRDefault="003B1302" w:rsidP="00C11525">
            <w:pPr>
              <w:rPr>
                <w:rFonts w:ascii="Arial" w:hAnsi="Arial"/>
              </w:rPr>
            </w:pPr>
          </w:p>
        </w:tc>
      </w:tr>
      <w:tr w:rsidR="003B1302" w:rsidRPr="00765551" w14:paraId="5225971D" w14:textId="77777777" w:rsidTr="00C11525">
        <w:trPr>
          <w:trHeight w:val="517"/>
        </w:trPr>
        <w:tc>
          <w:tcPr>
            <w:tcW w:w="4923" w:type="dxa"/>
            <w:gridSpan w:val="3"/>
          </w:tcPr>
          <w:p w14:paraId="4A6D196A" w14:textId="77777777" w:rsidR="003B1302" w:rsidRPr="00335C23" w:rsidRDefault="003B1302" w:rsidP="00C11525">
            <w:pPr>
              <w:rPr>
                <w:sz w:val="20"/>
                <w:szCs w:val="20"/>
              </w:rPr>
            </w:pPr>
            <w:r w:rsidRPr="00335C23">
              <w:rPr>
                <w:sz w:val="20"/>
                <w:szCs w:val="20"/>
              </w:rPr>
              <w:t>Antal timmar utökad tid</w:t>
            </w:r>
          </w:p>
          <w:p w14:paraId="5674D611" w14:textId="77777777" w:rsidR="003B1302" w:rsidRPr="00335C23" w:rsidRDefault="003B1302" w:rsidP="00C11525">
            <w:pPr>
              <w:rPr>
                <w:sz w:val="20"/>
                <w:szCs w:val="20"/>
              </w:rPr>
            </w:pPr>
            <w:r w:rsidRPr="00335C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21" w:type="dxa"/>
            <w:gridSpan w:val="3"/>
          </w:tcPr>
          <w:p w14:paraId="5B452CDB" w14:textId="77777777" w:rsidR="003B1302" w:rsidRPr="00335C23" w:rsidRDefault="003B1302" w:rsidP="00C11525">
            <w:pPr>
              <w:rPr>
                <w:sz w:val="20"/>
                <w:szCs w:val="20"/>
              </w:rPr>
            </w:pPr>
            <w:r w:rsidRPr="00335C23">
              <w:rPr>
                <w:sz w:val="20"/>
                <w:szCs w:val="20"/>
              </w:rPr>
              <w:t>Antal timmar totalt per vecka</w:t>
            </w:r>
          </w:p>
          <w:p w14:paraId="07D6AFDE" w14:textId="77777777" w:rsidR="003B1302" w:rsidRPr="00335C23" w:rsidRDefault="003B1302" w:rsidP="00C11525">
            <w:pPr>
              <w:rPr>
                <w:sz w:val="20"/>
                <w:szCs w:val="20"/>
              </w:rPr>
            </w:pPr>
          </w:p>
        </w:tc>
      </w:tr>
      <w:tr w:rsidR="003B1302" w:rsidRPr="00A40063" w14:paraId="28A3CD2A" w14:textId="77777777" w:rsidTr="00C11525">
        <w:trPr>
          <w:trHeight w:val="596"/>
        </w:trPr>
        <w:tc>
          <w:tcPr>
            <w:tcW w:w="1968" w:type="dxa"/>
          </w:tcPr>
          <w:p w14:paraId="0723079C" w14:textId="77777777" w:rsidR="003B1302" w:rsidRPr="00335C23" w:rsidRDefault="003B1302" w:rsidP="00C11525">
            <w:pPr>
              <w:rPr>
                <w:sz w:val="20"/>
                <w:szCs w:val="20"/>
              </w:rPr>
            </w:pPr>
            <w:r w:rsidRPr="00335C23">
              <w:rPr>
                <w:sz w:val="20"/>
                <w:szCs w:val="20"/>
              </w:rPr>
              <w:t>Måndag</w:t>
            </w:r>
          </w:p>
          <w:p w14:paraId="65E79781" w14:textId="77777777" w:rsidR="003B1302" w:rsidRPr="00335C23" w:rsidRDefault="003B1302" w:rsidP="00C11525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14:paraId="00AC13AC" w14:textId="77777777" w:rsidR="003B1302" w:rsidRPr="00335C23" w:rsidRDefault="003B1302" w:rsidP="00C11525">
            <w:pPr>
              <w:rPr>
                <w:sz w:val="20"/>
                <w:szCs w:val="20"/>
              </w:rPr>
            </w:pPr>
            <w:r w:rsidRPr="00335C23">
              <w:rPr>
                <w:sz w:val="20"/>
                <w:szCs w:val="20"/>
              </w:rPr>
              <w:t>Tisdag</w:t>
            </w:r>
          </w:p>
          <w:p w14:paraId="647B5EDC" w14:textId="77777777" w:rsidR="003B1302" w:rsidRPr="00335C23" w:rsidRDefault="003B1302" w:rsidP="00C11525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6BF312A9" w14:textId="77777777" w:rsidR="003B1302" w:rsidRPr="00335C23" w:rsidRDefault="003B1302" w:rsidP="00C11525">
            <w:pPr>
              <w:rPr>
                <w:sz w:val="20"/>
                <w:szCs w:val="20"/>
              </w:rPr>
            </w:pPr>
            <w:r w:rsidRPr="00335C23">
              <w:rPr>
                <w:sz w:val="20"/>
                <w:szCs w:val="20"/>
              </w:rPr>
              <w:t>Onsdag</w:t>
            </w:r>
          </w:p>
          <w:p w14:paraId="671FC28C" w14:textId="77777777" w:rsidR="003B1302" w:rsidRPr="00335C23" w:rsidRDefault="003B1302" w:rsidP="00C11525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14:paraId="48775717" w14:textId="77777777" w:rsidR="003B1302" w:rsidRPr="00335C23" w:rsidRDefault="003B1302" w:rsidP="00C11525">
            <w:pPr>
              <w:rPr>
                <w:sz w:val="20"/>
                <w:szCs w:val="20"/>
              </w:rPr>
            </w:pPr>
            <w:r w:rsidRPr="00335C23">
              <w:rPr>
                <w:sz w:val="20"/>
                <w:szCs w:val="20"/>
              </w:rPr>
              <w:t>Torsdag</w:t>
            </w:r>
          </w:p>
          <w:p w14:paraId="2554EC37" w14:textId="77777777" w:rsidR="003B1302" w:rsidRPr="00335C23" w:rsidRDefault="003B1302" w:rsidP="00C11525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45F6D22C" w14:textId="77777777" w:rsidR="003B1302" w:rsidRPr="00335C23" w:rsidRDefault="003B1302" w:rsidP="00C11525">
            <w:pPr>
              <w:rPr>
                <w:sz w:val="20"/>
                <w:szCs w:val="20"/>
              </w:rPr>
            </w:pPr>
            <w:r w:rsidRPr="00335C23">
              <w:rPr>
                <w:sz w:val="20"/>
                <w:szCs w:val="20"/>
              </w:rPr>
              <w:t>Fredag</w:t>
            </w:r>
          </w:p>
          <w:p w14:paraId="28E9B3CF" w14:textId="77777777" w:rsidR="003B1302" w:rsidRPr="00335C23" w:rsidRDefault="003B1302" w:rsidP="00C11525">
            <w:pPr>
              <w:rPr>
                <w:sz w:val="20"/>
                <w:szCs w:val="20"/>
              </w:rPr>
            </w:pPr>
          </w:p>
        </w:tc>
      </w:tr>
    </w:tbl>
    <w:p w14:paraId="2F028A3E" w14:textId="77777777" w:rsidR="003B1302" w:rsidRPr="007234E7" w:rsidRDefault="003B1302" w:rsidP="003B1302">
      <w:pPr>
        <w:rPr>
          <w:sz w:val="24"/>
        </w:rPr>
      </w:pPr>
    </w:p>
    <w:p w14:paraId="0F7E3907" w14:textId="77777777" w:rsidR="003B1302" w:rsidRPr="00D86FDD" w:rsidRDefault="003B1302" w:rsidP="003B1302">
      <w:pPr>
        <w:pStyle w:val="Underrubrik1"/>
        <w:ind w:hanging="1134"/>
        <w:rPr>
          <w:sz w:val="20"/>
          <w:szCs w:val="20"/>
        </w:rPr>
      </w:pPr>
      <w:bookmarkStart w:id="0" w:name="_Hlk65683045"/>
      <w:r w:rsidRPr="00F93414">
        <w:rPr>
          <w:sz w:val="20"/>
          <w:szCs w:val="20"/>
        </w:rPr>
        <w:t xml:space="preserve">Uppföljning/omprövning av </w:t>
      </w:r>
      <w:r>
        <w:rPr>
          <w:sz w:val="20"/>
          <w:szCs w:val="20"/>
        </w:rPr>
        <w:t>beslut om utökad tid</w:t>
      </w:r>
    </w:p>
    <w:tbl>
      <w:tblPr>
        <w:tblpPr w:leftFromText="141" w:rightFromText="141" w:vertAnchor="text" w:horzAnchor="page" w:tblpX="972" w:tblpY="-39"/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</w:tblGrid>
      <w:tr w:rsidR="003B1302" w14:paraId="5A347F66" w14:textId="77777777" w:rsidTr="00C11525">
        <w:trPr>
          <w:trHeight w:val="531"/>
        </w:trPr>
        <w:tc>
          <w:tcPr>
            <w:tcW w:w="5807" w:type="dxa"/>
          </w:tcPr>
          <w:p w14:paraId="785E8679" w14:textId="77777777" w:rsidR="003B1302" w:rsidRPr="00A6263E" w:rsidRDefault="003B1302" w:rsidP="00C11525">
            <w:pPr>
              <w:ind w:left="-75"/>
              <w:rPr>
                <w:sz w:val="20"/>
                <w:szCs w:val="20"/>
              </w:rPr>
            </w:pPr>
            <w:bookmarkStart w:id="1" w:name="_Hlk71033873"/>
            <w:r w:rsidRPr="00A6263E">
              <w:rPr>
                <w:sz w:val="20"/>
                <w:szCs w:val="20"/>
              </w:rPr>
              <w:t xml:space="preserve">Uppföljning av </w:t>
            </w:r>
            <w:r>
              <w:rPr>
                <w:sz w:val="20"/>
                <w:szCs w:val="20"/>
              </w:rPr>
              <w:t>beslutet</w:t>
            </w:r>
            <w:r w:rsidRPr="00A6263E">
              <w:rPr>
                <w:sz w:val="20"/>
                <w:szCs w:val="20"/>
              </w:rPr>
              <w:t xml:space="preserve"> ska ske</w:t>
            </w:r>
            <w:r>
              <w:rPr>
                <w:sz w:val="20"/>
                <w:szCs w:val="20"/>
              </w:rPr>
              <w:t xml:space="preserve"> av rektor</w:t>
            </w:r>
            <w:r w:rsidRPr="00A6263E">
              <w:rPr>
                <w:sz w:val="20"/>
                <w:szCs w:val="20"/>
              </w:rPr>
              <w:t xml:space="preserve"> (datum):</w:t>
            </w:r>
          </w:p>
          <w:p w14:paraId="5D59D45B" w14:textId="77777777" w:rsidR="003B1302" w:rsidRPr="00626380" w:rsidRDefault="003B1302" w:rsidP="00C11525">
            <w:pPr>
              <w:rPr>
                <w:sz w:val="20"/>
                <w:szCs w:val="20"/>
              </w:rPr>
            </w:pPr>
            <w:r w:rsidRPr="00A6263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263E">
              <w:rPr>
                <w:sz w:val="20"/>
                <w:szCs w:val="20"/>
              </w:rPr>
              <w:instrText xml:space="preserve"> FORMTEXT </w:instrText>
            </w:r>
            <w:r w:rsidRPr="00A6263E">
              <w:rPr>
                <w:sz w:val="20"/>
                <w:szCs w:val="20"/>
              </w:rPr>
            </w:r>
            <w:r w:rsidRPr="00A6263E">
              <w:rPr>
                <w:sz w:val="20"/>
                <w:szCs w:val="20"/>
              </w:rPr>
              <w:fldChar w:fldCharType="separate"/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t> </w:t>
            </w:r>
            <w:r w:rsidRPr="00A6263E">
              <w:rPr>
                <w:sz w:val="20"/>
                <w:szCs w:val="20"/>
              </w:rPr>
              <w:fldChar w:fldCharType="end"/>
            </w:r>
          </w:p>
        </w:tc>
      </w:tr>
    </w:tbl>
    <w:p w14:paraId="2B084BD1" w14:textId="77777777" w:rsidR="003B1302" w:rsidRDefault="003B1302" w:rsidP="003B1302">
      <w:pPr>
        <w:pStyle w:val="Underrubrik1"/>
        <w:rPr>
          <w:sz w:val="24"/>
          <w:szCs w:val="24"/>
        </w:rPr>
      </w:pPr>
    </w:p>
    <w:p w14:paraId="785149A5" w14:textId="77777777" w:rsidR="003B1302" w:rsidRDefault="003B1302" w:rsidP="003B1302">
      <w:pPr>
        <w:pStyle w:val="Underrubrik1"/>
        <w:rPr>
          <w:sz w:val="20"/>
          <w:szCs w:val="20"/>
        </w:rPr>
      </w:pPr>
    </w:p>
    <w:p w14:paraId="61832C09" w14:textId="77777777" w:rsidR="003B1302" w:rsidRPr="000D60DB" w:rsidRDefault="003B1302" w:rsidP="003B1302">
      <w:pPr>
        <w:pStyle w:val="Underrubrik1"/>
        <w:ind w:hanging="1134"/>
        <w:rPr>
          <w:sz w:val="20"/>
          <w:szCs w:val="20"/>
        </w:rPr>
      </w:pPr>
      <w:r>
        <w:rPr>
          <w:sz w:val="20"/>
          <w:szCs w:val="20"/>
        </w:rPr>
        <w:t>Motala</w:t>
      </w:r>
      <w:r w:rsidRPr="00F93414">
        <w:rPr>
          <w:sz w:val="20"/>
          <w:szCs w:val="20"/>
        </w:rPr>
        <w:t xml:space="preserve"> den</w:t>
      </w:r>
    </w:p>
    <w:p w14:paraId="003D4118" w14:textId="77777777" w:rsidR="003B1302" w:rsidRPr="00270622" w:rsidRDefault="003B1302" w:rsidP="003B1302">
      <w:pPr>
        <w:pStyle w:val="brdtext-nyhetsbrev"/>
        <w:ind w:hanging="1134"/>
      </w:pPr>
      <w:r>
        <w:t>______________________________________________________</w:t>
      </w:r>
    </w:p>
    <w:p w14:paraId="48F6F7CE" w14:textId="77777777" w:rsidR="003B1302" w:rsidRPr="00A6263E" w:rsidRDefault="003B1302" w:rsidP="003B1302">
      <w:pPr>
        <w:ind w:left="-1134"/>
        <w:rPr>
          <w:sz w:val="20"/>
          <w:szCs w:val="20"/>
        </w:rPr>
      </w:pPr>
      <w:r w:rsidRPr="00A6263E">
        <w:rPr>
          <w:sz w:val="20"/>
          <w:szCs w:val="20"/>
        </w:rPr>
        <w:t xml:space="preserve">Rektors underskrift </w:t>
      </w:r>
    </w:p>
    <w:p w14:paraId="458D7B9E" w14:textId="77777777" w:rsidR="003B1302" w:rsidRDefault="003B1302" w:rsidP="003B1302">
      <w:pPr>
        <w:ind w:left="-1134"/>
        <w:rPr>
          <w:sz w:val="24"/>
        </w:rPr>
      </w:pPr>
    </w:p>
    <w:p w14:paraId="5FCC4632" w14:textId="77777777" w:rsidR="003B1302" w:rsidRPr="00282525" w:rsidRDefault="003B1302" w:rsidP="003B1302">
      <w:pPr>
        <w:pStyle w:val="brdtext-nyhetsbrev"/>
        <w:ind w:left="-1134"/>
        <w:rPr>
          <w:i/>
          <w:iCs/>
          <w:color w:val="auto"/>
          <w:sz w:val="22"/>
          <w:szCs w:val="18"/>
        </w:rPr>
      </w:pPr>
      <w:r w:rsidRPr="00282525">
        <w:rPr>
          <w:i/>
          <w:iCs/>
          <w:color w:val="auto"/>
          <w:sz w:val="22"/>
          <w:szCs w:val="18"/>
        </w:rPr>
        <w:t>Beslutet är fattat på delegation</w:t>
      </w:r>
      <w:r>
        <w:rPr>
          <w:i/>
          <w:iCs/>
          <w:color w:val="auto"/>
          <w:sz w:val="22"/>
          <w:szCs w:val="18"/>
        </w:rPr>
        <w:t xml:space="preserve"> enligt gällande delegationsordning.</w:t>
      </w:r>
    </w:p>
    <w:bookmarkEnd w:id="1"/>
    <w:p w14:paraId="3AADD849" w14:textId="77777777" w:rsidR="003B1302" w:rsidRPr="00335C23" w:rsidRDefault="003B1302" w:rsidP="003B1302">
      <w:pPr>
        <w:pStyle w:val="brdtext-nyhetsbrev"/>
        <w:ind w:left="-993"/>
        <w:rPr>
          <w:color w:val="auto"/>
          <w:sz w:val="22"/>
          <w:szCs w:val="18"/>
        </w:rPr>
      </w:pPr>
    </w:p>
    <w:p w14:paraId="3A4F467B" w14:textId="37976DE1" w:rsidR="003B1302" w:rsidRPr="00335C23" w:rsidRDefault="003B1302" w:rsidP="003B1302">
      <w:pPr>
        <w:pStyle w:val="brdtext-nyhetsbrev"/>
        <w:ind w:left="-1134"/>
        <w:rPr>
          <w:color w:val="auto"/>
          <w:sz w:val="22"/>
          <w:szCs w:val="18"/>
        </w:rPr>
      </w:pPr>
      <w:bookmarkStart w:id="2" w:name="_Hlk67496088"/>
      <w:r>
        <w:rPr>
          <w:color w:val="auto"/>
          <w:sz w:val="22"/>
          <w:szCs w:val="18"/>
        </w:rPr>
        <w:t>Ansökan skickas till ansvarig rektor på förskolan</w:t>
      </w:r>
      <w:r w:rsidR="003F6BDA">
        <w:rPr>
          <w:color w:val="auto"/>
          <w:sz w:val="22"/>
          <w:szCs w:val="18"/>
        </w:rPr>
        <w:t>/skolan</w:t>
      </w:r>
      <w:r>
        <w:rPr>
          <w:color w:val="auto"/>
          <w:sz w:val="22"/>
          <w:szCs w:val="18"/>
        </w:rPr>
        <w:t xml:space="preserve">, eventuellt styrkta läkarintyg biläggs tillsammans med ansökan. </w:t>
      </w:r>
    </w:p>
    <w:p w14:paraId="0E4FADFC" w14:textId="77777777" w:rsidR="003B1302" w:rsidRDefault="003B1302" w:rsidP="003B1302">
      <w:pPr>
        <w:pStyle w:val="brdtext-nyhetsbrev"/>
        <w:ind w:left="-1134"/>
        <w:rPr>
          <w:color w:val="auto"/>
          <w:sz w:val="22"/>
          <w:szCs w:val="18"/>
        </w:rPr>
      </w:pPr>
      <w:r w:rsidRPr="00335C23">
        <w:rPr>
          <w:color w:val="auto"/>
          <w:sz w:val="22"/>
          <w:szCs w:val="18"/>
        </w:rPr>
        <w:t>Rektor meddela</w:t>
      </w:r>
      <w:r>
        <w:rPr>
          <w:color w:val="auto"/>
          <w:sz w:val="22"/>
          <w:szCs w:val="18"/>
        </w:rPr>
        <w:t>r</w:t>
      </w:r>
      <w:r w:rsidRPr="00335C23">
        <w:rPr>
          <w:color w:val="auto"/>
          <w:sz w:val="22"/>
          <w:szCs w:val="18"/>
        </w:rPr>
        <w:t xml:space="preserve"> beslut</w:t>
      </w:r>
      <w:r>
        <w:rPr>
          <w:color w:val="auto"/>
          <w:sz w:val="22"/>
          <w:szCs w:val="18"/>
        </w:rPr>
        <w:t>et</w:t>
      </w:r>
      <w:r w:rsidRPr="00335C23">
        <w:rPr>
          <w:color w:val="auto"/>
          <w:sz w:val="22"/>
          <w:szCs w:val="18"/>
        </w:rPr>
        <w:t xml:space="preserve"> till handläggare på </w:t>
      </w:r>
      <w:r>
        <w:rPr>
          <w:color w:val="auto"/>
          <w:sz w:val="22"/>
          <w:szCs w:val="18"/>
        </w:rPr>
        <w:t>Bildningsförvaltningen</w:t>
      </w:r>
      <w:r w:rsidRPr="00335C23">
        <w:rPr>
          <w:color w:val="auto"/>
          <w:sz w:val="22"/>
          <w:szCs w:val="18"/>
        </w:rPr>
        <w:t xml:space="preserve"> </w:t>
      </w:r>
      <w:bookmarkEnd w:id="2"/>
      <w:r>
        <w:rPr>
          <w:color w:val="auto"/>
          <w:sz w:val="22"/>
          <w:szCs w:val="18"/>
        </w:rPr>
        <w:t>Motala kommun.</w:t>
      </w:r>
    </w:p>
    <w:p w14:paraId="21D25319" w14:textId="77777777" w:rsidR="003B1302" w:rsidRDefault="003B1302" w:rsidP="003B1302">
      <w:pPr>
        <w:pStyle w:val="brdtext-nyhetsbrev"/>
        <w:ind w:left="-1134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>Kopia på ansökan till vårdnadshavare</w:t>
      </w:r>
    </w:p>
    <w:p w14:paraId="1CCAA28D" w14:textId="77777777" w:rsidR="003B1302" w:rsidRDefault="003B1302" w:rsidP="003B1302">
      <w:pPr>
        <w:rPr>
          <w:rFonts w:ascii="Arial" w:hAnsi="Arial"/>
          <w:b/>
          <w:bCs/>
          <w:color w:val="000000" w:themeColor="text1"/>
          <w:sz w:val="18"/>
          <w:szCs w:val="18"/>
        </w:rPr>
      </w:pPr>
    </w:p>
    <w:bookmarkEnd w:id="0"/>
    <w:p w14:paraId="24CAC51B" w14:textId="77777777" w:rsidR="003B1302" w:rsidRPr="00282525" w:rsidRDefault="003B1302" w:rsidP="003B1302">
      <w:pPr>
        <w:pStyle w:val="Underrubrik1"/>
        <w:ind w:hanging="1134"/>
        <w:rPr>
          <w:i/>
          <w:iCs/>
          <w:sz w:val="18"/>
          <w:szCs w:val="18"/>
        </w:rPr>
      </w:pPr>
      <w:r w:rsidRPr="00282525">
        <w:rPr>
          <w:i/>
          <w:iCs/>
          <w:sz w:val="18"/>
          <w:szCs w:val="18"/>
        </w:rPr>
        <w:t>Laglighetsprövning</w:t>
      </w:r>
    </w:p>
    <w:p w14:paraId="11F85409" w14:textId="77777777" w:rsidR="003B1302" w:rsidRPr="00282525" w:rsidRDefault="003B1302" w:rsidP="003B1302">
      <w:pPr>
        <w:ind w:left="-1134"/>
        <w:rPr>
          <w:i/>
          <w:iCs/>
          <w:sz w:val="20"/>
          <w:szCs w:val="20"/>
        </w:rPr>
      </w:pPr>
      <w:r w:rsidRPr="00282525">
        <w:rPr>
          <w:i/>
          <w:iCs/>
          <w:sz w:val="20"/>
          <w:szCs w:val="20"/>
        </w:rPr>
        <w:t xml:space="preserve">Detta beslut kan endast överklagas genom laglighetsprövning enligt 13 kap. kommunallagen. Mer information om laglighetsprövning finns på Motala kommuns hemsida. </w:t>
      </w:r>
    </w:p>
    <w:p w14:paraId="7EBC8BB9" w14:textId="77777777" w:rsidR="003B1302" w:rsidRPr="00282525" w:rsidRDefault="003B1302" w:rsidP="003B1302">
      <w:pPr>
        <w:rPr>
          <w:i/>
          <w:iCs/>
          <w:sz w:val="20"/>
          <w:szCs w:val="20"/>
        </w:rPr>
      </w:pPr>
    </w:p>
    <w:p w14:paraId="224929BA" w14:textId="77777777" w:rsidR="003B1302" w:rsidRPr="00282525" w:rsidRDefault="003B1302" w:rsidP="003B1302">
      <w:pPr>
        <w:pStyle w:val="Underrubrik1"/>
        <w:ind w:hanging="1134"/>
        <w:rPr>
          <w:rFonts w:ascii="Arial" w:hAnsi="Arial" w:cs="Times New Roman"/>
          <w:i/>
          <w:iCs/>
          <w:sz w:val="18"/>
          <w:szCs w:val="22"/>
        </w:rPr>
      </w:pPr>
      <w:r w:rsidRPr="00282525">
        <w:rPr>
          <w:i/>
          <w:iCs/>
          <w:sz w:val="18"/>
          <w:szCs w:val="18"/>
        </w:rPr>
        <w:t>Information om behandling av personuppgifter enligt EU:s dataskyddsförordning, GDPR</w:t>
      </w:r>
    </w:p>
    <w:p w14:paraId="32F4F29F" w14:textId="3FCC30CD" w:rsidR="00E069E2" w:rsidRPr="00E069E2" w:rsidRDefault="003B1302" w:rsidP="00574FAC">
      <w:pPr>
        <w:tabs>
          <w:tab w:val="left" w:pos="3119"/>
          <w:tab w:val="left" w:pos="3402"/>
        </w:tabs>
        <w:ind w:left="-1134"/>
      </w:pPr>
      <w:r w:rsidRPr="00282525">
        <w:rPr>
          <w:rFonts w:cs="Arial"/>
          <w:i/>
          <w:iCs/>
          <w:sz w:val="20"/>
        </w:rPr>
        <w:t xml:space="preserve">Motala kommun behandlar era personuppgifter i syfte att använda uppgifterna för administration och handläggning av ärendet. Uppgifterna ni lämnar kommer att behandlas i enlighet med bestämmelserna i dataskydds-förordningen. Mer information om Motala kommuns behandling av personuppgifter finns på kommunens hemsida, </w:t>
      </w:r>
      <w:hyperlink r:id="rId9" w:history="1">
        <w:r w:rsidRPr="00282525">
          <w:rPr>
            <w:rStyle w:val="Hyperlnk"/>
            <w:rFonts w:cs="Arial"/>
            <w:i/>
            <w:iCs/>
            <w:sz w:val="20"/>
          </w:rPr>
          <w:t>www.motala.se</w:t>
        </w:r>
      </w:hyperlink>
      <w:r w:rsidRPr="00282525">
        <w:rPr>
          <w:rFonts w:cs="Arial"/>
          <w:i/>
          <w:iCs/>
          <w:sz w:val="20"/>
        </w:rPr>
        <w:t>.</w:t>
      </w:r>
    </w:p>
    <w:sectPr w:rsidR="00E069E2" w:rsidRPr="00E069E2" w:rsidSect="003F6B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983" w:bottom="993" w:left="226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71E5E" w14:textId="77777777" w:rsidR="00E379E4" w:rsidRDefault="00E379E4" w:rsidP="00FC09A0">
      <w:r>
        <w:separator/>
      </w:r>
    </w:p>
  </w:endnote>
  <w:endnote w:type="continuationSeparator" w:id="0">
    <w:p w14:paraId="0608EBCA" w14:textId="77777777" w:rsidR="00E379E4" w:rsidRDefault="00E379E4" w:rsidP="00F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B08E" w14:textId="77777777" w:rsidR="006464A1" w:rsidRDefault="006464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3" w:type="dxa"/>
      <w:tblInd w:w="-85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491"/>
    </w:tblGrid>
    <w:tr w:rsidR="0004186E" w14:paraId="043F7382" w14:textId="77777777" w:rsidTr="00013788">
      <w:tc>
        <w:tcPr>
          <w:tcW w:w="4582" w:type="dxa"/>
        </w:tcPr>
        <w:p w14:paraId="66C4300E" w14:textId="77777777" w:rsidR="0004186E" w:rsidRPr="00D42B39" w:rsidRDefault="0004186E" w:rsidP="0004186E">
          <w:pPr>
            <w:rPr>
              <w:rFonts w:ascii="Barlow" w:hAnsi="Barlow"/>
              <w:sz w:val="18"/>
            </w:rPr>
          </w:pPr>
        </w:p>
      </w:tc>
      <w:tc>
        <w:tcPr>
          <w:tcW w:w="4491" w:type="dxa"/>
        </w:tcPr>
        <w:p w14:paraId="0F7485D8" w14:textId="77777777" w:rsidR="0004186E" w:rsidRPr="00D42B39" w:rsidRDefault="0004186E" w:rsidP="0004186E">
          <w:pPr>
            <w:jc w:val="right"/>
            <w:rPr>
              <w:rFonts w:ascii="Barlow" w:hAnsi="Barlow"/>
              <w:sz w:val="18"/>
            </w:rPr>
          </w:pPr>
        </w:p>
      </w:tc>
    </w:tr>
    <w:tr w:rsidR="0004186E" w14:paraId="2F0E7724" w14:textId="77777777" w:rsidTr="00013788">
      <w:tc>
        <w:tcPr>
          <w:tcW w:w="4582" w:type="dxa"/>
        </w:tcPr>
        <w:p w14:paraId="113EF302" w14:textId="77777777" w:rsidR="0004186E" w:rsidRPr="00D42B39" w:rsidRDefault="0004186E" w:rsidP="0004186E">
          <w:pPr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>motala.se</w:t>
          </w:r>
        </w:p>
      </w:tc>
      <w:tc>
        <w:tcPr>
          <w:tcW w:w="4491" w:type="dxa"/>
        </w:tcPr>
        <w:p w14:paraId="36FD50B8" w14:textId="77777777" w:rsidR="0004186E" w:rsidRPr="00D42B39" w:rsidRDefault="0004186E" w:rsidP="0004186E">
          <w:pPr>
            <w:jc w:val="right"/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 xml:space="preserve">Sida 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>
            <w:rPr>
              <w:rFonts w:ascii="Barlow" w:hAnsi="Barlow"/>
              <w:sz w:val="18"/>
            </w:rPr>
            <w:t xml:space="preserve"> av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 w:rsidRPr="00D42B39">
            <w:rPr>
              <w:rFonts w:ascii="Barlow" w:hAnsi="Barlow"/>
              <w:sz w:val="18"/>
            </w:rPr>
            <w:t xml:space="preserve"> </w:t>
          </w:r>
        </w:p>
      </w:tc>
    </w:tr>
  </w:tbl>
  <w:p w14:paraId="58FD60D1" w14:textId="77777777" w:rsidR="00FC09A0" w:rsidRPr="00F618B4" w:rsidRDefault="00FC09A0" w:rsidP="00F618B4">
    <w:pPr>
      <w:pStyle w:val="Sidfot"/>
      <w:spacing w:line="720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88FF0" w14:textId="77777777" w:rsidR="006464A1" w:rsidRDefault="006464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ABF40" w14:textId="77777777" w:rsidR="00E379E4" w:rsidRDefault="00E379E4" w:rsidP="00FC09A0">
      <w:r>
        <w:separator/>
      </w:r>
    </w:p>
  </w:footnote>
  <w:footnote w:type="continuationSeparator" w:id="0">
    <w:p w14:paraId="4218E190" w14:textId="77777777" w:rsidR="00E379E4" w:rsidRDefault="00E379E4" w:rsidP="00FC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8928" w14:textId="77777777" w:rsidR="006464A1" w:rsidRDefault="006464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A526" w14:textId="77777777" w:rsidR="006464A1" w:rsidRDefault="006464A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C3404" w14:textId="77777777" w:rsidR="006464A1" w:rsidRDefault="006464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C7AE9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C0C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2CF2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5E46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FEF0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A8E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4E1C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EEF4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14B1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EE8B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445BF"/>
    <w:multiLevelType w:val="multilevel"/>
    <w:tmpl w:val="041D001D"/>
    <w:styleLink w:val="ListaMK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621169"/>
    <w:multiLevelType w:val="hybridMultilevel"/>
    <w:tmpl w:val="2A520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059CD"/>
    <w:multiLevelType w:val="multilevel"/>
    <w:tmpl w:val="041D001D"/>
    <w:numStyleLink w:val="ListaMK"/>
  </w:abstractNum>
  <w:num w:numId="1" w16cid:durableId="185601548">
    <w:abstractNumId w:val="11"/>
  </w:num>
  <w:num w:numId="2" w16cid:durableId="1620453008">
    <w:abstractNumId w:val="10"/>
  </w:num>
  <w:num w:numId="3" w16cid:durableId="1947152947">
    <w:abstractNumId w:val="12"/>
  </w:num>
  <w:num w:numId="4" w16cid:durableId="850530019">
    <w:abstractNumId w:val="8"/>
  </w:num>
  <w:num w:numId="5" w16cid:durableId="1167673966">
    <w:abstractNumId w:val="3"/>
  </w:num>
  <w:num w:numId="6" w16cid:durableId="1168640420">
    <w:abstractNumId w:val="2"/>
  </w:num>
  <w:num w:numId="7" w16cid:durableId="1809124157">
    <w:abstractNumId w:val="1"/>
  </w:num>
  <w:num w:numId="8" w16cid:durableId="558902592">
    <w:abstractNumId w:val="0"/>
  </w:num>
  <w:num w:numId="9" w16cid:durableId="594630452">
    <w:abstractNumId w:val="9"/>
  </w:num>
  <w:num w:numId="10" w16cid:durableId="123156405">
    <w:abstractNumId w:val="7"/>
  </w:num>
  <w:num w:numId="11" w16cid:durableId="1667170465">
    <w:abstractNumId w:val="6"/>
  </w:num>
  <w:num w:numId="12" w16cid:durableId="83570245">
    <w:abstractNumId w:val="5"/>
  </w:num>
  <w:num w:numId="13" w16cid:durableId="1293947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styleLockTheme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8"/>
    <w:rsid w:val="000001A7"/>
    <w:rsid w:val="00000E5D"/>
    <w:rsid w:val="00014DFF"/>
    <w:rsid w:val="0004186E"/>
    <w:rsid w:val="00071B53"/>
    <w:rsid w:val="00095E97"/>
    <w:rsid w:val="000D10CE"/>
    <w:rsid w:val="00100608"/>
    <w:rsid w:val="00112376"/>
    <w:rsid w:val="001244F4"/>
    <w:rsid w:val="00131568"/>
    <w:rsid w:val="00143EF9"/>
    <w:rsid w:val="00150013"/>
    <w:rsid w:val="00162EA0"/>
    <w:rsid w:val="00187E2E"/>
    <w:rsid w:val="001B453F"/>
    <w:rsid w:val="001C442B"/>
    <w:rsid w:val="001C4796"/>
    <w:rsid w:val="001D006D"/>
    <w:rsid w:val="001F68C7"/>
    <w:rsid w:val="00202661"/>
    <w:rsid w:val="00217317"/>
    <w:rsid w:val="00230DD4"/>
    <w:rsid w:val="00231348"/>
    <w:rsid w:val="00231516"/>
    <w:rsid w:val="00234250"/>
    <w:rsid w:val="002364AF"/>
    <w:rsid w:val="00277D32"/>
    <w:rsid w:val="00277DBE"/>
    <w:rsid w:val="00280167"/>
    <w:rsid w:val="002C0DED"/>
    <w:rsid w:val="002C6A55"/>
    <w:rsid w:val="002D5B96"/>
    <w:rsid w:val="00301FFD"/>
    <w:rsid w:val="0032657E"/>
    <w:rsid w:val="00333660"/>
    <w:rsid w:val="003467F6"/>
    <w:rsid w:val="003A6E2E"/>
    <w:rsid w:val="003B1302"/>
    <w:rsid w:val="003E5C1D"/>
    <w:rsid w:val="003F152B"/>
    <w:rsid w:val="003F6BDA"/>
    <w:rsid w:val="00405391"/>
    <w:rsid w:val="00411401"/>
    <w:rsid w:val="00462A0D"/>
    <w:rsid w:val="00484DA5"/>
    <w:rsid w:val="00495E56"/>
    <w:rsid w:val="00495F5E"/>
    <w:rsid w:val="004A2E25"/>
    <w:rsid w:val="004A6603"/>
    <w:rsid w:val="004B02BC"/>
    <w:rsid w:val="004B102F"/>
    <w:rsid w:val="004B65E1"/>
    <w:rsid w:val="004F2CAD"/>
    <w:rsid w:val="004F4C5A"/>
    <w:rsid w:val="004F533B"/>
    <w:rsid w:val="00502442"/>
    <w:rsid w:val="0052605D"/>
    <w:rsid w:val="00544168"/>
    <w:rsid w:val="00551E7A"/>
    <w:rsid w:val="00563ED3"/>
    <w:rsid w:val="00574FAC"/>
    <w:rsid w:val="00576BC1"/>
    <w:rsid w:val="005E4D35"/>
    <w:rsid w:val="005E6BC2"/>
    <w:rsid w:val="005F349D"/>
    <w:rsid w:val="00606E8B"/>
    <w:rsid w:val="006464A1"/>
    <w:rsid w:val="00662BDC"/>
    <w:rsid w:val="0069669A"/>
    <w:rsid w:val="006B3D10"/>
    <w:rsid w:val="006B3D12"/>
    <w:rsid w:val="006D4CFC"/>
    <w:rsid w:val="007400F8"/>
    <w:rsid w:val="00741269"/>
    <w:rsid w:val="00756E68"/>
    <w:rsid w:val="0077018D"/>
    <w:rsid w:val="007723ED"/>
    <w:rsid w:val="007744F6"/>
    <w:rsid w:val="00781E81"/>
    <w:rsid w:val="00782F8A"/>
    <w:rsid w:val="007873B8"/>
    <w:rsid w:val="007960F0"/>
    <w:rsid w:val="007A2785"/>
    <w:rsid w:val="007A79AC"/>
    <w:rsid w:val="007B3491"/>
    <w:rsid w:val="007D1CD2"/>
    <w:rsid w:val="007E6D48"/>
    <w:rsid w:val="00814BEA"/>
    <w:rsid w:val="008425E0"/>
    <w:rsid w:val="00865744"/>
    <w:rsid w:val="008875D6"/>
    <w:rsid w:val="0089186D"/>
    <w:rsid w:val="00891C72"/>
    <w:rsid w:val="008E01F0"/>
    <w:rsid w:val="008E3445"/>
    <w:rsid w:val="008F27B6"/>
    <w:rsid w:val="008F37BC"/>
    <w:rsid w:val="00906CCB"/>
    <w:rsid w:val="0091079C"/>
    <w:rsid w:val="00930F6E"/>
    <w:rsid w:val="00943294"/>
    <w:rsid w:val="00954B05"/>
    <w:rsid w:val="00955C2F"/>
    <w:rsid w:val="00993E5C"/>
    <w:rsid w:val="009B163C"/>
    <w:rsid w:val="009D376C"/>
    <w:rsid w:val="009F2B06"/>
    <w:rsid w:val="00A23142"/>
    <w:rsid w:val="00A54A80"/>
    <w:rsid w:val="00A65459"/>
    <w:rsid w:val="00AA1813"/>
    <w:rsid w:val="00AB2556"/>
    <w:rsid w:val="00AB34B0"/>
    <w:rsid w:val="00AE0188"/>
    <w:rsid w:val="00AE7F11"/>
    <w:rsid w:val="00B00982"/>
    <w:rsid w:val="00B12CBA"/>
    <w:rsid w:val="00B53664"/>
    <w:rsid w:val="00B86BB6"/>
    <w:rsid w:val="00BE341B"/>
    <w:rsid w:val="00C000A1"/>
    <w:rsid w:val="00C0030F"/>
    <w:rsid w:val="00C279B6"/>
    <w:rsid w:val="00C63552"/>
    <w:rsid w:val="00CA01DF"/>
    <w:rsid w:val="00D20E10"/>
    <w:rsid w:val="00D23F0C"/>
    <w:rsid w:val="00D32B8A"/>
    <w:rsid w:val="00D60542"/>
    <w:rsid w:val="00DA765B"/>
    <w:rsid w:val="00DB4881"/>
    <w:rsid w:val="00DC27B4"/>
    <w:rsid w:val="00DE269A"/>
    <w:rsid w:val="00DE6A24"/>
    <w:rsid w:val="00DE777D"/>
    <w:rsid w:val="00E03A84"/>
    <w:rsid w:val="00E069E2"/>
    <w:rsid w:val="00E127EA"/>
    <w:rsid w:val="00E33048"/>
    <w:rsid w:val="00E379E4"/>
    <w:rsid w:val="00E70522"/>
    <w:rsid w:val="00E922D1"/>
    <w:rsid w:val="00E96989"/>
    <w:rsid w:val="00EA45E2"/>
    <w:rsid w:val="00EB759A"/>
    <w:rsid w:val="00EF6497"/>
    <w:rsid w:val="00F05BD7"/>
    <w:rsid w:val="00F14F31"/>
    <w:rsid w:val="00F17574"/>
    <w:rsid w:val="00F25C5F"/>
    <w:rsid w:val="00F618B4"/>
    <w:rsid w:val="00F83622"/>
    <w:rsid w:val="00F95487"/>
    <w:rsid w:val="00FC09A0"/>
    <w:rsid w:val="00FC7CA1"/>
    <w:rsid w:val="00FD3D6D"/>
    <w:rsid w:val="00FE6843"/>
    <w:rsid w:val="00FF2A43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ED129"/>
  <w15:chartTrackingRefBased/>
  <w15:docId w15:val="{1382C52D-FD16-4AF5-B6A8-45B2FD2C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er"/>
    <w:qFormat/>
    <w:rsid w:val="009B163C"/>
    <w:pPr>
      <w:spacing w:line="300" w:lineRule="exact"/>
    </w:pPr>
    <w:rPr>
      <w:rFonts w:ascii="Garamond" w:hAnsi="Garamond"/>
      <w:sz w:val="25"/>
    </w:rPr>
  </w:style>
  <w:style w:type="paragraph" w:styleId="Rubrik1">
    <w:name w:val="heading 1"/>
    <w:next w:val="Normal"/>
    <w:link w:val="Rubrik1Char"/>
    <w:autoRedefine/>
    <w:uiPriority w:val="9"/>
    <w:qFormat/>
    <w:rsid w:val="001244F4"/>
    <w:pPr>
      <w:keepNext/>
      <w:keepLines/>
      <w:spacing w:after="120"/>
      <w:outlineLvl w:val="0"/>
    </w:pPr>
    <w:rPr>
      <w:rFonts w:ascii="Barlow Semi Condensed SemiBold" w:eastAsiaTheme="majorEastAsia" w:hAnsi="Barlow Semi Condensed SemiBold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F68C7"/>
    <w:pPr>
      <w:keepNext/>
      <w:keepLines/>
      <w:spacing w:before="40" w:line="240" w:lineRule="auto"/>
      <w:outlineLvl w:val="1"/>
    </w:pPr>
    <w:rPr>
      <w:rFonts w:ascii="Barlow Semi Condensed SemiBold" w:eastAsiaTheme="majorEastAsia" w:hAnsi="Barlow Semi Condensed SemiBold" w:cstheme="majorBidi"/>
      <w:sz w:val="28"/>
      <w:szCs w:val="1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F68C7"/>
    <w:pPr>
      <w:keepNext/>
      <w:keepLines/>
      <w:spacing w:before="40" w:after="80" w:line="240" w:lineRule="auto"/>
      <w:outlineLvl w:val="2"/>
    </w:pPr>
    <w:rPr>
      <w:rFonts w:ascii="Barlow Semi Condensed SemiBold" w:eastAsiaTheme="majorEastAsia" w:hAnsi="Barlow Semi Condensed SemiBold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9B163C"/>
    <w:pPr>
      <w:keepNext/>
      <w:keepLines/>
      <w:spacing w:before="40" w:after="8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AB34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E7A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4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5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4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4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56E68"/>
  </w:style>
  <w:style w:type="character" w:customStyle="1" w:styleId="Rubrik1Char">
    <w:name w:val="Rubrik 1 Char"/>
    <w:basedOn w:val="Standardstycketeckensnitt"/>
    <w:link w:val="Rubrik1"/>
    <w:uiPriority w:val="9"/>
    <w:rsid w:val="001244F4"/>
    <w:rPr>
      <w:rFonts w:ascii="Barlow Semi Condensed SemiBold" w:eastAsiaTheme="majorEastAsia" w:hAnsi="Barlow Semi Condensed SemiBold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F68C7"/>
    <w:rPr>
      <w:rFonts w:ascii="Barlow Semi Condensed SemiBold" w:eastAsiaTheme="majorEastAsia" w:hAnsi="Barlow Semi Condensed SemiBold" w:cstheme="majorBidi"/>
      <w:sz w:val="2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1F68C7"/>
    <w:rPr>
      <w:rFonts w:ascii="Barlow Semi Condensed SemiBold" w:eastAsiaTheme="majorEastAsia" w:hAnsi="Barlow Semi Condensed SemiBold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B163C"/>
    <w:rPr>
      <w:rFonts w:ascii="Garamond" w:eastAsiaTheme="majorEastAsia" w:hAnsi="Garamond" w:cstheme="majorBidi"/>
      <w:b/>
      <w:iCs/>
      <w:sz w:val="25"/>
    </w:rPr>
  </w:style>
  <w:style w:type="paragraph" w:styleId="Citat">
    <w:name w:val="Quote"/>
    <w:aliases w:val="Bildtexter"/>
    <w:basedOn w:val="Normal"/>
    <w:next w:val="Normal"/>
    <w:link w:val="CitatChar"/>
    <w:autoRedefine/>
    <w:uiPriority w:val="29"/>
    <w:qFormat/>
    <w:rsid w:val="008F27B6"/>
    <w:pPr>
      <w:spacing w:before="200"/>
    </w:pPr>
    <w:rPr>
      <w:i/>
      <w:iCs/>
      <w:color w:val="404040" w:themeColor="text1" w:themeTint="BF"/>
    </w:rPr>
  </w:style>
  <w:style w:type="character" w:customStyle="1" w:styleId="CitatChar">
    <w:name w:val="Citat Char"/>
    <w:aliases w:val="Bildtexter Char"/>
    <w:basedOn w:val="Standardstycketeckensnitt"/>
    <w:link w:val="Citat"/>
    <w:uiPriority w:val="29"/>
    <w:rsid w:val="008F27B6"/>
    <w:rPr>
      <w:rFonts w:ascii="Garamond" w:hAnsi="Garamond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locked/>
    <w:rsid w:val="008F27B6"/>
    <w:rPr>
      <w:smallCaps/>
      <w:color w:val="5A5A5A" w:themeColor="text1" w:themeTint="A5"/>
    </w:rPr>
  </w:style>
  <w:style w:type="paragraph" w:customStyle="1" w:styleId="Allmntstyckeformat">
    <w:name w:val="[Allmänt styckeformat]"/>
    <w:basedOn w:val="Normal"/>
    <w:uiPriority w:val="99"/>
    <w:rsid w:val="00FC09A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09A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09A0"/>
    <w:rPr>
      <w:rFonts w:ascii="Garamond" w:hAnsi="Garamond"/>
      <w:sz w:val="24"/>
    </w:rPr>
  </w:style>
  <w:style w:type="paragraph" w:customStyle="1" w:styleId="Rubrik4MK">
    <w:name w:val="Rubrik 4 MK"/>
    <w:basedOn w:val="Rubrik3"/>
    <w:link w:val="Rubrik4MKChar"/>
    <w:autoRedefine/>
    <w:rsid w:val="00782F8A"/>
    <w:rPr>
      <w:rFonts w:ascii="Garamond" w:hAnsi="Garamond"/>
      <w:b/>
    </w:rPr>
  </w:style>
  <w:style w:type="character" w:customStyle="1" w:styleId="Rubrik4MKChar">
    <w:name w:val="Rubrik 4 MK Char"/>
    <w:basedOn w:val="Rubrik3Char"/>
    <w:link w:val="Rubrik4MK"/>
    <w:rsid w:val="00782F8A"/>
    <w:rPr>
      <w:rFonts w:ascii="Garamond" w:eastAsiaTheme="majorEastAsia" w:hAnsi="Garamond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8F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aliases w:val="Motala"/>
    <w:basedOn w:val="Normaltabell"/>
    <w:uiPriority w:val="41"/>
    <w:rsid w:val="005F349D"/>
    <w:rPr>
      <w:rFonts w:ascii="Barlow" w:hAnsi="Barlow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Barlow Semi Condensed SemiBold" w:hAnsi="Barlow Semi Condensed SemiBold"/>
        <w:b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="Barlow" w:hAnsi="Barlow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Barlow" w:hAnsi="Barlow"/>
        <w:sz w:val="20"/>
      </w:rPr>
    </w:tblStylePr>
  </w:style>
  <w:style w:type="table" w:styleId="Oformateradtabell2">
    <w:name w:val="Plain Table 2"/>
    <w:basedOn w:val="Normaltabell"/>
    <w:uiPriority w:val="42"/>
    <w:rsid w:val="008F37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8F37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1">
    <w:name w:val="Grid Table 5 Dark Accent 1"/>
    <w:aliases w:val="Motala kommun"/>
    <w:basedOn w:val="Normaltabell"/>
    <w:uiPriority w:val="50"/>
    <w:rsid w:val="008F37BC"/>
    <w:rPr>
      <w:rFonts w:ascii="Barlow" w:hAnsi="Barlow"/>
      <w:sz w:val="20"/>
    </w:rPr>
    <w:tblPr>
      <w:tblStyleRowBandSize w:val="1"/>
      <w:tblStyleColBandSize w:val="1"/>
      <w:tblBorders>
        <w:top w:val="single" w:sz="4" w:space="0" w:color="BDF1FF"/>
        <w:left w:val="single" w:sz="4" w:space="0" w:color="BDF1FF"/>
        <w:bottom w:val="single" w:sz="4" w:space="0" w:color="BDF1FF"/>
        <w:right w:val="single" w:sz="4" w:space="0" w:color="BDF1FF"/>
        <w:insideH w:val="single" w:sz="4" w:space="0" w:color="BDF1FF"/>
        <w:insideV w:val="single" w:sz="4" w:space="0" w:color="BDF1FF"/>
      </w:tblBorders>
    </w:tblPr>
    <w:tcPr>
      <w:shd w:val="clear" w:color="auto" w:fill="BDF1F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band1Vert">
      <w:tblPr/>
      <w:tcPr>
        <w:shd w:val="clear" w:color="auto" w:fill="74DFFF" w:themeFill="accent1" w:themeFillTint="66"/>
      </w:tcPr>
    </w:tblStylePr>
    <w:tblStylePr w:type="band1Horz">
      <w:tblPr/>
      <w:tcPr>
        <w:shd w:val="clear" w:color="auto" w:fill="74DFFF" w:themeFill="accent1" w:themeFillTint="66"/>
      </w:tcPr>
    </w:tblStylePr>
  </w:style>
  <w:style w:type="table" w:styleId="Rutntstabell4dekorfrg1">
    <w:name w:val="Grid Table 4 Accent 1"/>
    <w:basedOn w:val="Normaltabell"/>
    <w:uiPriority w:val="49"/>
    <w:rsid w:val="00277DBE"/>
    <w:rPr>
      <w:rFonts w:ascii="Barlow" w:hAnsi="Barlow"/>
      <w:sz w:val="18"/>
    </w:rPr>
    <w:tblPr>
      <w:tblStyleRowBandSize w:val="1"/>
      <w:tblStyleColBandSize w:val="1"/>
      <w:tblBorders>
        <w:top w:val="single" w:sz="4" w:space="0" w:color="2ED0FF" w:themeColor="accent1" w:themeTint="99"/>
        <w:left w:val="single" w:sz="4" w:space="0" w:color="2ED0FF" w:themeColor="accent1" w:themeTint="99"/>
        <w:bottom w:val="single" w:sz="4" w:space="0" w:color="2ED0FF" w:themeColor="accent1" w:themeTint="99"/>
        <w:right w:val="single" w:sz="4" w:space="0" w:color="2ED0FF" w:themeColor="accent1" w:themeTint="99"/>
        <w:insideH w:val="single" w:sz="4" w:space="0" w:color="2ED0FF" w:themeColor="accent1" w:themeTint="99"/>
        <w:insideV w:val="single" w:sz="4" w:space="0" w:color="2E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3" w:themeColor="accent1"/>
          <w:left w:val="single" w:sz="4" w:space="0" w:color="007FA3" w:themeColor="accent1"/>
          <w:bottom w:val="single" w:sz="4" w:space="0" w:color="007FA3" w:themeColor="accent1"/>
          <w:right w:val="single" w:sz="4" w:space="0" w:color="007FA3" w:themeColor="accent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1" w:themeFillTint="33"/>
      </w:tcPr>
    </w:tblStylePr>
    <w:tblStylePr w:type="band1Horz">
      <w:tblPr/>
      <w:tcPr>
        <w:shd w:val="clear" w:color="auto" w:fill="B9EFFF" w:themeFill="accent1" w:themeFillTint="33"/>
      </w:tcPr>
    </w:tblStylePr>
  </w:style>
  <w:style w:type="table" w:styleId="Listtabell3dekorfrg1">
    <w:name w:val="List Table 3 Accent 1"/>
    <w:basedOn w:val="Normaltabell"/>
    <w:uiPriority w:val="48"/>
    <w:rsid w:val="005F349D"/>
    <w:tblPr>
      <w:tblStyleRowBandSize w:val="1"/>
      <w:tblStyleColBandSize w:val="1"/>
      <w:tblBorders>
        <w:top w:val="single" w:sz="4" w:space="0" w:color="007FA3" w:themeColor="accent1"/>
        <w:left w:val="single" w:sz="4" w:space="0" w:color="007FA3" w:themeColor="accent1"/>
        <w:bottom w:val="single" w:sz="4" w:space="0" w:color="007FA3" w:themeColor="accent1"/>
        <w:right w:val="single" w:sz="4" w:space="0" w:color="007FA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3" w:themeColor="accent1"/>
          <w:right w:val="single" w:sz="4" w:space="0" w:color="007FA3" w:themeColor="accent1"/>
        </w:tcBorders>
      </w:tcPr>
    </w:tblStylePr>
    <w:tblStylePr w:type="band1Horz">
      <w:tblPr/>
      <w:tcPr>
        <w:tcBorders>
          <w:top w:val="single" w:sz="4" w:space="0" w:color="007FA3" w:themeColor="accent1"/>
          <w:bottom w:val="single" w:sz="4" w:space="0" w:color="007FA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3" w:themeColor="accent1"/>
          <w:left w:val="nil"/>
        </w:tcBorders>
      </w:tcPr>
    </w:tblStylePr>
    <w:tblStylePr w:type="swCell">
      <w:tblPr/>
      <w:tcPr>
        <w:tcBorders>
          <w:top w:val="double" w:sz="4" w:space="0" w:color="007FA3" w:themeColor="accent1"/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5F34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rsid w:val="00EF64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006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06D"/>
    <w:rPr>
      <w:rFonts w:ascii="Segoe UI" w:hAnsi="Segoe UI" w:cs="Segoe UI"/>
      <w:sz w:val="18"/>
      <w:szCs w:val="18"/>
    </w:rPr>
  </w:style>
  <w:style w:type="numbering" w:customStyle="1" w:styleId="ListaMK">
    <w:name w:val="Lista MK"/>
    <w:basedOn w:val="Ingenlista"/>
    <w:uiPriority w:val="99"/>
    <w:rsid w:val="004B65E1"/>
    <w:pPr>
      <w:numPr>
        <w:numId w:val="2"/>
      </w:numPr>
    </w:pPr>
  </w:style>
  <w:style w:type="table" w:styleId="Rutntstabell1ljus-dekorfrg2">
    <w:name w:val="Grid Table 1 Light Accent 2"/>
    <w:basedOn w:val="Normaltabell"/>
    <w:uiPriority w:val="46"/>
    <w:rsid w:val="00662BDC"/>
    <w:tblPr>
      <w:tblStyleRowBandSize w:val="1"/>
      <w:tblStyleColBandSize w:val="1"/>
      <w:tblBorders>
        <w:top w:val="single" w:sz="4" w:space="0" w:color="EB9DB7" w:themeColor="accent2" w:themeTint="66"/>
        <w:left w:val="single" w:sz="4" w:space="0" w:color="EB9DB7" w:themeColor="accent2" w:themeTint="66"/>
        <w:bottom w:val="single" w:sz="4" w:space="0" w:color="EB9DB7" w:themeColor="accent2" w:themeTint="66"/>
        <w:right w:val="single" w:sz="4" w:space="0" w:color="EB9DB7" w:themeColor="accent2" w:themeTint="66"/>
        <w:insideH w:val="single" w:sz="4" w:space="0" w:color="EB9DB7" w:themeColor="accent2" w:themeTint="66"/>
        <w:insideV w:val="single" w:sz="4" w:space="0" w:color="EB9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16D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6D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DE777D"/>
    <w:rPr>
      <w:color w:val="007FA3" w:themeColor="hyperlink"/>
      <w:u w:val="single"/>
    </w:rPr>
  </w:style>
  <w:style w:type="paragraph" w:customStyle="1" w:styleId="Rubrikniv4">
    <w:name w:val="Rubriknivå 4"/>
    <w:basedOn w:val="Citat"/>
    <w:link w:val="Rubrikniv4Char"/>
    <w:rsid w:val="002C0DED"/>
  </w:style>
  <w:style w:type="character" w:customStyle="1" w:styleId="Rubrikniv4Char">
    <w:name w:val="Rubriknivå 4 Char"/>
    <w:basedOn w:val="CitatChar"/>
    <w:link w:val="Rubrikniv4"/>
    <w:rsid w:val="002C0DED"/>
    <w:rPr>
      <w:rFonts w:ascii="Garamond" w:hAnsi="Garamond"/>
      <w:i/>
      <w:iCs/>
      <w:color w:val="404040" w:themeColor="text1" w:themeTint="BF"/>
      <w:sz w:val="25"/>
    </w:rPr>
  </w:style>
  <w:style w:type="paragraph" w:styleId="Adress-brev">
    <w:name w:val="envelope address"/>
    <w:basedOn w:val="Normal"/>
    <w:uiPriority w:val="99"/>
    <w:semiHidden/>
    <w:unhideWhenUsed/>
    <w:rsid w:val="00AB34B0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B34B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B34B0"/>
    <w:rPr>
      <w:rFonts w:ascii="Garamond" w:hAnsi="Garamond"/>
      <w:sz w:val="25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B34B0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B34B0"/>
    <w:rPr>
      <w:rFonts w:ascii="Garamond" w:hAnsi="Garamond"/>
      <w:sz w:val="25"/>
    </w:rPr>
  </w:style>
  <w:style w:type="paragraph" w:styleId="Avsndaradress-brev">
    <w:name w:val="envelope return"/>
    <w:basedOn w:val="Normal"/>
    <w:uiPriority w:val="99"/>
    <w:semiHidden/>
    <w:unhideWhenUsed/>
    <w:rsid w:val="00AB34B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B34B0"/>
    <w:pPr>
      <w:spacing w:after="200" w:line="240" w:lineRule="auto"/>
    </w:pPr>
    <w:rPr>
      <w:i/>
      <w:iCs/>
      <w:color w:val="003C71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AB34B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B34B0"/>
    <w:rPr>
      <w:rFonts w:ascii="Garamond" w:hAnsi="Garamond"/>
      <w:sz w:val="2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34B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B34B0"/>
    <w:rPr>
      <w:rFonts w:ascii="Garamond" w:hAnsi="Garamond"/>
      <w:sz w:val="25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B34B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B34B0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B34B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B34B0"/>
    <w:rPr>
      <w:rFonts w:ascii="Garamond" w:hAnsi="Garamond"/>
      <w:sz w:val="25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B34B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AB34B0"/>
    <w:rPr>
      <w:rFonts w:ascii="Garamond" w:hAnsi="Garamond"/>
      <w:sz w:val="25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B34B0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B34B0"/>
    <w:rPr>
      <w:rFonts w:ascii="Garamond" w:hAnsi="Garamond"/>
      <w:sz w:val="25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B34B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B34B0"/>
    <w:rPr>
      <w:rFonts w:ascii="Garamond" w:hAnsi="Garamond"/>
      <w:sz w:val="25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34B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B34B0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B34B0"/>
    <w:pPr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B34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B34B0"/>
  </w:style>
  <w:style w:type="character" w:customStyle="1" w:styleId="DatumChar">
    <w:name w:val="Datum Char"/>
    <w:basedOn w:val="Standardstycketeckensnitt"/>
    <w:link w:val="Datum"/>
    <w:uiPriority w:val="99"/>
    <w:semiHidden/>
    <w:rsid w:val="00AB34B0"/>
    <w:rPr>
      <w:rFonts w:ascii="Garamond" w:hAnsi="Garamond"/>
      <w:sz w:val="25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34B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B34B0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B34B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B34B0"/>
    <w:rPr>
      <w:rFonts w:ascii="Garamond" w:hAnsi="Garamond"/>
      <w:sz w:val="25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B34B0"/>
  </w:style>
  <w:style w:type="paragraph" w:styleId="Fotnotstext">
    <w:name w:val="footnote text"/>
    <w:basedOn w:val="Normal"/>
    <w:link w:val="Fo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B34B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B34B0"/>
    <w:rPr>
      <w:rFonts w:ascii="Garamond" w:hAnsi="Garamond"/>
      <w:i/>
      <w:iCs/>
      <w:sz w:val="2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34B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B34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34B0"/>
    <w:pPr>
      <w:spacing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34B0"/>
    <w:pPr>
      <w:spacing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34B0"/>
    <w:pPr>
      <w:spacing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34B0"/>
    <w:pPr>
      <w:spacing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34B0"/>
    <w:pPr>
      <w:spacing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34B0"/>
    <w:pPr>
      <w:spacing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34B0"/>
    <w:pPr>
      <w:spacing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34B0"/>
    <w:pPr>
      <w:spacing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34B0"/>
    <w:pPr>
      <w:spacing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B34B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B34B0"/>
    <w:pPr>
      <w:pBdr>
        <w:top w:val="single" w:sz="2" w:space="10" w:color="007FA3" w:themeColor="accent1"/>
        <w:left w:val="single" w:sz="2" w:space="10" w:color="007FA3" w:themeColor="accent1"/>
        <w:bottom w:val="single" w:sz="2" w:space="10" w:color="007FA3" w:themeColor="accent1"/>
        <w:right w:val="single" w:sz="2" w:space="10" w:color="007FA3" w:themeColor="accent1"/>
      </w:pBdr>
      <w:ind w:left="1152" w:right="1152"/>
    </w:pPr>
    <w:rPr>
      <w:rFonts w:asciiTheme="minorHAnsi" w:eastAsiaTheme="minorEastAsia" w:hAnsiTheme="minorHAnsi"/>
      <w:i/>
      <w:iCs/>
      <w:color w:val="007FA3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B34B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B34B0"/>
    <w:rPr>
      <w:rFonts w:ascii="Garamond" w:hAnsi="Garamond"/>
      <w:sz w:val="25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B34B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AB34B0"/>
    <w:pPr>
      <w:spacing w:after="100"/>
      <w:ind w:left="25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AB34B0"/>
    <w:pPr>
      <w:spacing w:after="100"/>
      <w:ind w:left="50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AB34B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B34B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B34B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B34B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B34B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B34B0"/>
    <w:pPr>
      <w:spacing w:after="100"/>
      <w:ind w:left="200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34B0"/>
    <w:pPr>
      <w:spacing w:before="240" w:after="0" w:line="300" w:lineRule="exact"/>
      <w:outlineLvl w:val="9"/>
    </w:pPr>
    <w:rPr>
      <w:rFonts w:asciiTheme="majorHAnsi" w:hAnsiTheme="majorHAnsi"/>
      <w:color w:val="005E7A" w:themeColor="accent1" w:themeShade="BF"/>
      <w:sz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34B0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34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34B0"/>
    <w:rPr>
      <w:rFonts w:ascii="Garamond" w:hAnsi="Garamond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B34B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B34B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B34B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B34B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B34B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B34B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B34B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B34B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B34B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B34B0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34B0"/>
  </w:style>
  <w:style w:type="paragraph" w:styleId="Makrotext">
    <w:name w:val="macro"/>
    <w:link w:val="MakrotextChar"/>
    <w:uiPriority w:val="99"/>
    <w:semiHidden/>
    <w:unhideWhenUsed/>
    <w:rsid w:val="00AB3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B34B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B3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B34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B34B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B34B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AB34B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AB34B0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AB34B0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AB34B0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B34B0"/>
    <w:pPr>
      <w:numPr>
        <w:numId w:val="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34B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B34B0"/>
    <w:rPr>
      <w:rFonts w:ascii="Consolas" w:hAnsi="Consolas"/>
      <w:sz w:val="21"/>
      <w:szCs w:val="21"/>
    </w:rPr>
  </w:style>
  <w:style w:type="paragraph" w:styleId="Punktlista">
    <w:name w:val="List Bullet"/>
    <w:basedOn w:val="Normal"/>
    <w:uiPriority w:val="99"/>
    <w:semiHidden/>
    <w:unhideWhenUsed/>
    <w:rsid w:val="00AB34B0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AB34B0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AB34B0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AB34B0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B34B0"/>
    <w:pPr>
      <w:numPr>
        <w:numId w:val="13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B34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34B0"/>
    <w:rPr>
      <w:rFonts w:asciiTheme="majorHAnsi" w:eastAsiaTheme="majorEastAsia" w:hAnsiTheme="majorHAnsi" w:cstheme="majorBidi"/>
      <w:color w:val="005E7A" w:themeColor="accent1" w:themeShade="BF"/>
      <w:sz w:val="25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34B0"/>
    <w:rPr>
      <w:rFonts w:asciiTheme="majorHAnsi" w:eastAsiaTheme="majorEastAsia" w:hAnsiTheme="majorHAnsi" w:cstheme="majorBidi"/>
      <w:color w:val="003E51" w:themeColor="accent1" w:themeShade="7F"/>
      <w:sz w:val="25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34B0"/>
    <w:rPr>
      <w:rFonts w:asciiTheme="majorHAnsi" w:eastAsiaTheme="majorEastAsia" w:hAnsiTheme="majorHAnsi" w:cstheme="majorBidi"/>
      <w:i/>
      <w:iCs/>
      <w:color w:val="003E51" w:themeColor="accent1" w:themeShade="7F"/>
      <w:sz w:val="25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34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34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AB34B0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B34B0"/>
    <w:rPr>
      <w:rFonts w:ascii="Garamond" w:hAnsi="Garamond"/>
      <w:sz w:val="25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rsid w:val="00AB34B0"/>
    <w:pPr>
      <w:pBdr>
        <w:top w:val="single" w:sz="4" w:space="10" w:color="007FA3" w:themeColor="accent1"/>
        <w:bottom w:val="single" w:sz="4" w:space="10" w:color="007FA3" w:themeColor="accent1"/>
      </w:pBdr>
      <w:spacing w:before="360" w:after="360"/>
      <w:ind w:left="864" w:right="864"/>
      <w:jc w:val="center"/>
    </w:pPr>
    <w:rPr>
      <w:i/>
      <w:iCs/>
      <w:color w:val="007F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34B0"/>
    <w:rPr>
      <w:rFonts w:ascii="Garamond" w:hAnsi="Garamond"/>
      <w:i/>
      <w:iCs/>
      <w:color w:val="007FA3" w:themeColor="accent1"/>
      <w:sz w:val="25"/>
    </w:rPr>
  </w:style>
  <w:style w:type="paragraph" w:styleId="Underrubrik">
    <w:name w:val="Subtitle"/>
    <w:basedOn w:val="Normal"/>
    <w:next w:val="Normal"/>
    <w:link w:val="UnderrubrikChar"/>
    <w:uiPriority w:val="11"/>
    <w:rsid w:val="00AB34B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34B0"/>
    <w:rPr>
      <w:rFonts w:eastAsiaTheme="minorEastAsia"/>
      <w:color w:val="5A5A5A" w:themeColor="text1" w:themeTint="A5"/>
      <w:spacing w:val="15"/>
    </w:rPr>
  </w:style>
  <w:style w:type="paragraph" w:customStyle="1" w:styleId="Datumflt">
    <w:name w:val="Datumfält"/>
    <w:basedOn w:val="Normal"/>
    <w:link w:val="DatumfltChar"/>
    <w:qFormat/>
    <w:rsid w:val="00741269"/>
    <w:pPr>
      <w:spacing w:line="240" w:lineRule="auto"/>
    </w:pPr>
    <w:rPr>
      <w:rFonts w:ascii="Barlow" w:hAnsi="Barlow"/>
      <w:b/>
      <w:color w:val="000000" w:themeColor="text1"/>
      <w:sz w:val="18"/>
      <w:szCs w:val="18"/>
    </w:rPr>
  </w:style>
  <w:style w:type="character" w:customStyle="1" w:styleId="DatumfltChar">
    <w:name w:val="Datumfält Char"/>
    <w:basedOn w:val="Standardstycketeckensnitt"/>
    <w:link w:val="Datumflt"/>
    <w:rsid w:val="00741269"/>
    <w:rPr>
      <w:rFonts w:ascii="Barlow" w:hAnsi="Barlow"/>
      <w:b/>
      <w:color w:val="000000" w:themeColor="text1"/>
      <w:sz w:val="18"/>
      <w:szCs w:val="18"/>
    </w:rPr>
  </w:style>
  <w:style w:type="paragraph" w:customStyle="1" w:styleId="Underrubrikhuvud">
    <w:name w:val="Underrubrik huvud"/>
    <w:basedOn w:val="Normal"/>
    <w:link w:val="UnderrubrikhuvudChar"/>
    <w:qFormat/>
    <w:rsid w:val="006D4CFC"/>
    <w:rPr>
      <w:rFonts w:ascii="Barlow Semi Condensed" w:hAnsi="Barlow Semi Condensed"/>
      <w:sz w:val="24"/>
    </w:rPr>
  </w:style>
  <w:style w:type="character" w:customStyle="1" w:styleId="UnderrubrikhuvudChar">
    <w:name w:val="Underrubrik huvud Char"/>
    <w:basedOn w:val="Standardstycketeckensnitt"/>
    <w:link w:val="Underrubrikhuvud"/>
    <w:rsid w:val="006D4CFC"/>
    <w:rPr>
      <w:rFonts w:ascii="Barlow Semi Condensed" w:hAnsi="Barlow Semi Condensed"/>
      <w:sz w:val="24"/>
    </w:rPr>
  </w:style>
  <w:style w:type="paragraph" w:customStyle="1" w:styleId="brdtext-nyhetsbrev">
    <w:name w:val="brödtext - nyhetsbrev"/>
    <w:basedOn w:val="Normal"/>
    <w:link w:val="brdtext-nyhetsbrevChar"/>
    <w:qFormat/>
    <w:rsid w:val="003B1302"/>
    <w:pPr>
      <w:widowControl w:val="0"/>
      <w:autoSpaceDE w:val="0"/>
      <w:autoSpaceDN w:val="0"/>
      <w:adjustRightInd w:val="0"/>
      <w:spacing w:line="240" w:lineRule="auto"/>
      <w:textAlignment w:val="center"/>
    </w:pPr>
    <w:rPr>
      <w:rFonts w:eastAsia="MS Gothic" w:cs="Garamond"/>
      <w:color w:val="000000"/>
      <w:sz w:val="24"/>
      <w:szCs w:val="20"/>
      <w:lang w:eastAsia="ja-JP"/>
    </w:rPr>
  </w:style>
  <w:style w:type="character" w:customStyle="1" w:styleId="brdtext-nyhetsbrevChar">
    <w:name w:val="brödtext - nyhetsbrev Char"/>
    <w:link w:val="brdtext-nyhetsbrev"/>
    <w:rsid w:val="003B1302"/>
    <w:rPr>
      <w:rFonts w:ascii="Garamond" w:eastAsia="MS Gothic" w:hAnsi="Garamond" w:cs="Garamond"/>
      <w:color w:val="000000"/>
      <w:sz w:val="24"/>
      <w:szCs w:val="20"/>
      <w:lang w:eastAsia="ja-JP"/>
    </w:rPr>
  </w:style>
  <w:style w:type="paragraph" w:customStyle="1" w:styleId="Underrubrik1">
    <w:name w:val="Underrubrik 1"/>
    <w:basedOn w:val="Normal"/>
    <w:next w:val="brdtext-nyhetsbrev"/>
    <w:qFormat/>
    <w:rsid w:val="003B1302"/>
    <w:pPr>
      <w:widowControl w:val="0"/>
      <w:autoSpaceDE w:val="0"/>
      <w:autoSpaceDN w:val="0"/>
      <w:adjustRightInd w:val="0"/>
      <w:spacing w:after="60" w:line="288" w:lineRule="auto"/>
      <w:textAlignment w:val="center"/>
    </w:pPr>
    <w:rPr>
      <w:rFonts w:ascii="CenturyGothic-Bold" w:eastAsia="MS Gothic" w:hAnsi="CenturyGothic-Bold" w:cs="CenturyGothic-Bold"/>
      <w:b/>
      <w:bCs/>
      <w:color w:val="000000"/>
      <w:sz w:val="26"/>
      <w:szCs w:val="30"/>
      <w:lang w:eastAsia="ja-JP"/>
    </w:rPr>
  </w:style>
  <w:style w:type="paragraph" w:customStyle="1" w:styleId="Underrubrik2">
    <w:name w:val="Underrubrik 2"/>
    <w:basedOn w:val="brdtext-nyhetsbrev"/>
    <w:next w:val="brdtext-nyhetsbrev"/>
    <w:link w:val="Underrubrik2Char"/>
    <w:qFormat/>
    <w:rsid w:val="003B1302"/>
    <w:pPr>
      <w:ind w:right="142"/>
    </w:pPr>
    <w:rPr>
      <w:rFonts w:ascii="Century Gothic" w:hAnsi="Century Gothic"/>
      <w:b/>
      <w:sz w:val="20"/>
      <w:szCs w:val="24"/>
    </w:rPr>
  </w:style>
  <w:style w:type="character" w:customStyle="1" w:styleId="Underrubrik2Char">
    <w:name w:val="Underrubrik 2 Char"/>
    <w:link w:val="Underrubrik2"/>
    <w:rsid w:val="003B1302"/>
    <w:rPr>
      <w:rFonts w:ascii="Century Gothic" w:eastAsia="MS Gothic" w:hAnsi="Century Gothic" w:cs="Garamond"/>
      <w:b/>
      <w:color w:val="000000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tal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Motala kommun">
      <a:dk1>
        <a:srgbClr val="000000"/>
      </a:dk1>
      <a:lt1>
        <a:sysClr val="window" lastClr="FFFFFF"/>
      </a:lt1>
      <a:dk2>
        <a:srgbClr val="003C71"/>
      </a:dk2>
      <a:lt2>
        <a:srgbClr val="FFFFFF"/>
      </a:lt2>
      <a:accent1>
        <a:srgbClr val="007FA3"/>
      </a:accent1>
      <a:accent2>
        <a:srgbClr val="B52555"/>
      </a:accent2>
      <a:accent3>
        <a:srgbClr val="4E801F"/>
      </a:accent3>
      <a:accent4>
        <a:srgbClr val="CA3604"/>
      </a:accent4>
      <a:accent5>
        <a:srgbClr val="007367"/>
      </a:accent5>
      <a:accent6>
        <a:srgbClr val="003C71"/>
      </a:accent6>
      <a:hlink>
        <a:srgbClr val="007FA3"/>
      </a:hlink>
      <a:folHlink>
        <a:srgbClr val="B52555"/>
      </a:folHlink>
    </a:clrScheme>
    <a:fontScheme name="Motala kommun">
      <a:majorFont>
        <a:latin typeface="Barlow Semi Condensed SemiBold"/>
        <a:ea typeface=""/>
        <a:cs typeface=""/>
      </a:majorFont>
      <a:minorFont>
        <a:latin typeface="Barlow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A3D22-63BC-4487-9E5D-49CDB741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Motala kommun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Motala kommun</dc:creator>
  <cp:keywords/>
  <dc:description>Namn, titel</dc:description>
  <cp:lastModifiedBy>Mikael Rosén</cp:lastModifiedBy>
  <cp:revision>10</cp:revision>
  <cp:lastPrinted>2020-05-26T10:46:00Z</cp:lastPrinted>
  <dcterms:created xsi:type="dcterms:W3CDTF">2023-10-09T13:02:00Z</dcterms:created>
  <dcterms:modified xsi:type="dcterms:W3CDTF">2024-05-27T12:59:00Z</dcterms:modified>
</cp:coreProperties>
</file>